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774F7" w14:textId="77777777" w:rsidR="00B95DB9" w:rsidRDefault="00FC62E7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en-US"/>
        </w:rPr>
        <w:drawing>
          <wp:inline distT="0" distB="0" distL="0" distR="0" wp14:anchorId="510D84F2" wp14:editId="0EB2174D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0B5F2863" w14:textId="77777777" w:rsidR="00B95DB9" w:rsidRDefault="00FC62E7">
      <w:pPr>
        <w:pStyle w:val="titludiscplan"/>
      </w:pPr>
      <w:r>
        <w:t>FIŞA DISCIPLINEI</w:t>
      </w:r>
    </w:p>
    <w:p w14:paraId="5C9D0CCB" w14:textId="77777777" w:rsidR="00B95DB9" w:rsidRDefault="00FC62E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B95DB9" w14:paraId="3A866E3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00B5BE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490661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B95DB9" w14:paraId="220402B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3FDA13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9DE26A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B95DB9" w14:paraId="65D0D54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E89985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564CE6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B95DB9" w14:paraId="4CFAE54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927702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EC5161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B95DB9" w14:paraId="5F7B955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3ADC56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23BFA2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B95DB9" w14:paraId="01FC6FC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1E5087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41DEA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14:paraId="4C59E47D" w14:textId="77777777" w:rsidR="00B95DB9" w:rsidRDefault="00B95DB9">
      <w:pPr>
        <w:rPr>
          <w:rFonts w:eastAsia="Times New Roman"/>
          <w:color w:val="000000"/>
          <w:sz w:val="22"/>
          <w:szCs w:val="22"/>
        </w:rPr>
      </w:pPr>
    </w:p>
    <w:p w14:paraId="2F9F6129" w14:textId="77777777" w:rsidR="00B95DB9" w:rsidRDefault="00FC62E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B95DB9" w14:paraId="68837062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5F32E5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303C3B" w14:textId="77777777" w:rsidR="00B95DB9" w:rsidRPr="00606CD8" w:rsidRDefault="00FC62E7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606CD8">
              <w:rPr>
                <w:rFonts w:eastAsia="Times New Roman"/>
                <w:b/>
                <w:color w:val="000000"/>
                <w:sz w:val="20"/>
                <w:szCs w:val="20"/>
              </w:rPr>
              <w:t>Chimie generală</w:t>
            </w:r>
          </w:p>
        </w:tc>
      </w:tr>
      <w:tr w:rsidR="00B95DB9" w14:paraId="6C097B17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7B4E59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7971A4" w14:textId="58E77E08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606CD8">
              <w:rPr>
                <w:rFonts w:eastAsia="Times New Roman"/>
                <w:color w:val="000000"/>
                <w:sz w:val="20"/>
                <w:szCs w:val="20"/>
              </w:rPr>
              <w:t>Lect. dr. Gorodea Ioana</w:t>
            </w:r>
          </w:p>
        </w:tc>
      </w:tr>
      <w:tr w:rsidR="00B95DB9" w14:paraId="61E2E962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C40B61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DAEF85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606CD8">
              <w:rPr>
                <w:rFonts w:eastAsia="Times New Roman"/>
                <w:color w:val="000000"/>
                <w:sz w:val="20"/>
                <w:szCs w:val="20"/>
              </w:rPr>
              <w:t>Lect. dr. Gorodea Ioana</w:t>
            </w:r>
          </w:p>
          <w:p w14:paraId="0B5ADDDB" w14:textId="77777777" w:rsidR="00606CD8" w:rsidRDefault="00606CD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Lect. dr. Goanță Mirela</w:t>
            </w:r>
          </w:p>
          <w:p w14:paraId="21684354" w14:textId="77777777" w:rsidR="00606CD8" w:rsidRDefault="00606CD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Asist. dr. Dumitrela Diaconu</w:t>
            </w:r>
          </w:p>
          <w:p w14:paraId="75F562F9" w14:textId="67C80835" w:rsidR="00606CD8" w:rsidRDefault="00606CD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Asist. dr. Claudiu Sergentu</w:t>
            </w:r>
          </w:p>
        </w:tc>
      </w:tr>
      <w:tr w:rsidR="00B95DB9" w14:paraId="38980823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20496A" w14:textId="37EBAFE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AD482A" w14:textId="77777777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B6593D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8A34CD" w14:textId="77777777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188CCB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DE118E" w14:textId="77777777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5424D7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16250C" w14:textId="77777777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3B7D0B32" w14:textId="77777777" w:rsidR="00B95DB9" w:rsidRDefault="00FC62E7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472346E5" w14:textId="77777777" w:rsidR="00B95DB9" w:rsidRDefault="00B95DB9">
      <w:pPr>
        <w:rPr>
          <w:rFonts w:eastAsia="Times New Roman"/>
          <w:color w:val="000000"/>
          <w:sz w:val="22"/>
          <w:szCs w:val="22"/>
        </w:rPr>
      </w:pPr>
    </w:p>
    <w:p w14:paraId="2F638ED7" w14:textId="77777777" w:rsidR="00B95DB9" w:rsidRDefault="00FC62E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B95DB9" w14:paraId="6501559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6BAB2B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2925B06" w14:textId="77777777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BADD2E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2C40C0C" w14:textId="77777777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0EF622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056506" w14:textId="77777777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</w:tr>
      <w:tr w:rsidR="00B95DB9" w14:paraId="1DF2EB9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3D8DD1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7696D0" w14:textId="77777777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84AE90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C298DAC" w14:textId="77777777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2CE4A3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4C234B" w14:textId="77777777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63</w:t>
            </w:r>
          </w:p>
        </w:tc>
      </w:tr>
      <w:tr w:rsidR="00B95DB9" w14:paraId="1481E1E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4580B7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679313" w14:textId="77777777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B95DB9" w14:paraId="6758C53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C4E00B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CD3E082" w14:textId="739092BF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606CD8"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B95DB9" w14:paraId="680B229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9402FD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0437C79" w14:textId="0C5A8F71" w:rsidR="00B95DB9" w:rsidRDefault="00606CD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</w:t>
            </w:r>
            <w:r w:rsidR="00FC62E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95DB9" w14:paraId="049E551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3C0090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EE3CC6" w14:textId="093DA4D1" w:rsidR="00B95DB9" w:rsidRDefault="00606CD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  <w:r w:rsidR="00FC62E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95DB9" w14:paraId="4FA3855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323E8C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9664BE" w14:textId="1CE89356" w:rsidR="00B95DB9" w:rsidRDefault="00606CD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="00FC62E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95DB9" w14:paraId="60A31B4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4057C4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273D444" w14:textId="21690091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606CD8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B95DB9" w14:paraId="3C3DC8A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5A6641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11C84B" w14:textId="77777777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95DB9" w14:paraId="6DF540FB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48701D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5B01C527" w14:textId="77777777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B95DB9" w14:paraId="11ED851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CAD8E3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4EF7879" w14:textId="77777777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</w:tr>
      <w:tr w:rsidR="00B95DB9" w14:paraId="25FF16D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186421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C6217A" w14:textId="77777777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175</w:t>
            </w:r>
          </w:p>
        </w:tc>
      </w:tr>
      <w:tr w:rsidR="00B95DB9" w14:paraId="113518E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1C27EC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345F34" w14:textId="77777777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3D08DC36" w14:textId="77777777" w:rsidR="00B95DB9" w:rsidRDefault="00B95DB9">
      <w:pPr>
        <w:rPr>
          <w:rFonts w:eastAsia="Times New Roman"/>
          <w:color w:val="000000"/>
          <w:sz w:val="22"/>
          <w:szCs w:val="22"/>
        </w:rPr>
      </w:pPr>
    </w:p>
    <w:p w14:paraId="17F4E759" w14:textId="77777777" w:rsidR="00B95DB9" w:rsidRDefault="00FC62E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B95DB9" w14:paraId="51C151A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5C121B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C2F684E" w14:textId="5447889A" w:rsidR="00B95DB9" w:rsidRDefault="00606CD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 este cazul</w:t>
            </w:r>
            <w:r w:rsidR="00FC62E7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FC62E7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95DB9" w14:paraId="3727CD1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663AEE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CEF65F8" w14:textId="57505230" w:rsidR="00B95DB9" w:rsidRDefault="00606CD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 este cazul</w:t>
            </w:r>
            <w:r w:rsidR="00FC62E7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FC62E7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CF2AB51" w14:textId="77777777" w:rsidR="00B95DB9" w:rsidRDefault="00B95DB9">
      <w:pPr>
        <w:rPr>
          <w:rFonts w:eastAsia="Times New Roman"/>
          <w:color w:val="000000"/>
          <w:sz w:val="22"/>
          <w:szCs w:val="22"/>
        </w:rPr>
      </w:pPr>
    </w:p>
    <w:p w14:paraId="54A3075C" w14:textId="77777777" w:rsidR="00B95DB9" w:rsidRDefault="00FC62E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B95DB9" w14:paraId="4F52805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E3276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C28AC4" w14:textId="77777777" w:rsidR="00B95DB9" w:rsidRDefault="00FC62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95DB9" w14:paraId="20B509B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130657" w14:textId="77777777" w:rsidR="00B95DB9" w:rsidRDefault="00FC62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F7ED32" w14:textId="77777777" w:rsidR="00606CD8" w:rsidRPr="00606CD8" w:rsidRDefault="00FC62E7" w:rsidP="00606CD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fr-FR"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606CD8" w:rsidRPr="00606CD8">
              <w:rPr>
                <w:rFonts w:eastAsia="Times New Roman"/>
                <w:sz w:val="20"/>
                <w:szCs w:val="20"/>
                <w:lang w:val="fr-FR" w:eastAsia="en-US"/>
              </w:rPr>
              <w:t>Studentii</w:t>
            </w:r>
            <w:proofErr w:type="spellEnd"/>
            <w:r w:rsidR="00606CD8"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="00606CD8" w:rsidRPr="00606CD8">
              <w:rPr>
                <w:rFonts w:eastAsia="Times New Roman"/>
                <w:sz w:val="20"/>
                <w:szCs w:val="20"/>
                <w:lang w:val="fr-FR" w:eastAsia="en-US"/>
              </w:rPr>
              <w:t>trebuie</w:t>
            </w:r>
            <w:proofErr w:type="spellEnd"/>
            <w:r w:rsidR="00606CD8"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sa participe </w:t>
            </w:r>
            <w:proofErr w:type="spellStart"/>
            <w:r w:rsidR="00606CD8" w:rsidRPr="00606CD8">
              <w:rPr>
                <w:rFonts w:eastAsia="Times New Roman"/>
                <w:sz w:val="20"/>
                <w:szCs w:val="20"/>
                <w:lang w:val="fr-FR" w:eastAsia="en-US"/>
              </w:rPr>
              <w:t>activ</w:t>
            </w:r>
            <w:proofErr w:type="spellEnd"/>
            <w:r w:rsidR="00606CD8"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la </w:t>
            </w:r>
            <w:proofErr w:type="spellStart"/>
            <w:r w:rsidR="00606CD8" w:rsidRPr="00606CD8">
              <w:rPr>
                <w:rFonts w:eastAsia="Times New Roman"/>
                <w:sz w:val="20"/>
                <w:szCs w:val="20"/>
                <w:lang w:val="fr-FR" w:eastAsia="en-US"/>
              </w:rPr>
              <w:t>seminar</w:t>
            </w:r>
            <w:proofErr w:type="spellEnd"/>
            <w:r w:rsidR="00606CD8"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</w:p>
          <w:p w14:paraId="0653434D" w14:textId="77777777" w:rsidR="00606CD8" w:rsidRPr="00606CD8" w:rsidRDefault="00606CD8" w:rsidP="00606CD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fr-FR" w:eastAsia="en-US"/>
              </w:rPr>
            </w:pP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Rezolvarea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temelor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pe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parcursul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semestrului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este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obligatorie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.</w:t>
            </w:r>
          </w:p>
          <w:p w14:paraId="13E704EF" w14:textId="434993ED" w:rsidR="00B95DB9" w:rsidRDefault="00606CD8" w:rsidP="00606CD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>Prezenta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 xml:space="preserve"> la seminar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>si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>laborator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>este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>obligatorie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>iar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>recuperarea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>daca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>estecazul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proofErr w:type="gramStart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>va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 xml:space="preserve">  face</w:t>
            </w:r>
            <w:proofErr w:type="gramEnd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 xml:space="preserve"> in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>concordanta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 xml:space="preserve"> cu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>regulamentele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 xml:space="preserve"> in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>vigoare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>.</w:t>
            </w:r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 </w:t>
            </w:r>
            <w:r w:rsidR="00FC62E7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C4155A4" w14:textId="77777777" w:rsidR="00B95DB9" w:rsidRDefault="00B95DB9">
      <w:pPr>
        <w:rPr>
          <w:rFonts w:eastAsia="Times New Roman"/>
          <w:color w:val="000000"/>
          <w:sz w:val="22"/>
          <w:szCs w:val="22"/>
        </w:rPr>
      </w:pPr>
    </w:p>
    <w:p w14:paraId="517F50F7" w14:textId="77777777" w:rsidR="00B95DB9" w:rsidRDefault="00FC62E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B95DB9" w14:paraId="79410295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51EC26" w14:textId="77777777" w:rsidR="00B95DB9" w:rsidRDefault="00FC62E7" w:rsidP="00606CD8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DD2E2C" w14:textId="77777777" w:rsidR="00B95DB9" w:rsidRDefault="00FC62E7" w:rsidP="00606CD8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şi asigurarea controlului calităţii prin metode şi tehnici specifice. </w:t>
            </w:r>
          </w:p>
        </w:tc>
      </w:tr>
      <w:tr w:rsidR="00B95DB9" w14:paraId="6B5405D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0CFB99" w14:textId="77777777" w:rsidR="00B95DB9" w:rsidRDefault="00FC62E7" w:rsidP="00606CD8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1D04F5" w14:textId="77777777" w:rsidR="00B95DB9" w:rsidRDefault="00FC62E7" w:rsidP="00606CD8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11700276" w14:textId="77777777" w:rsidR="00B95DB9" w:rsidRDefault="00B95DB9">
      <w:pPr>
        <w:rPr>
          <w:rFonts w:eastAsia="Times New Roman"/>
          <w:color w:val="000000"/>
          <w:sz w:val="22"/>
          <w:szCs w:val="22"/>
        </w:rPr>
      </w:pPr>
    </w:p>
    <w:p w14:paraId="111B3320" w14:textId="77777777" w:rsidR="00B95DB9" w:rsidRDefault="00FC62E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B95DB9" w14:paraId="4100C6F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850653" w14:textId="77777777" w:rsidR="00B95DB9" w:rsidRDefault="00FC62E7" w:rsidP="00606CD8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CF01F7" w14:textId="77777777" w:rsidR="00606CD8" w:rsidRPr="00606CD8" w:rsidRDefault="00FC62E7" w:rsidP="00606CD8">
            <w:pPr>
              <w:spacing w:line="360" w:lineRule="auto"/>
              <w:contextualSpacing/>
              <w:rPr>
                <w:rFonts w:eastAsia="Times New Roman"/>
                <w:noProof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606CD8" w:rsidRPr="00606CD8">
              <w:rPr>
                <w:rFonts w:eastAsia="Times New Roman"/>
                <w:noProof/>
                <w:sz w:val="20"/>
                <w:szCs w:val="20"/>
                <w:lang w:eastAsia="en-US"/>
              </w:rPr>
              <w:t>Dezvoltarea la studenţi de abilităţi pentru utilizarea corecta a principiilor fundamentale in abordari teoretice, rezolvarea de exercitii si probleme din domeniul chimiei generale</w:t>
            </w:r>
          </w:p>
          <w:p w14:paraId="195084BB" w14:textId="4EEE44B7" w:rsidR="00B95DB9" w:rsidRDefault="00B95DB9" w:rsidP="00606CD8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95DB9" w14:paraId="65E324C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D9AB7" w14:textId="77777777" w:rsidR="00B95DB9" w:rsidRDefault="00FC62E7" w:rsidP="00606CD8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854608" w14:textId="77777777" w:rsidR="00B95DB9" w:rsidRDefault="00FC62E7" w:rsidP="00606CD8">
            <w:pPr>
              <w:spacing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7AE21D7C" w14:textId="77777777" w:rsidR="00606CD8" w:rsidRPr="00606CD8" w:rsidRDefault="00606CD8" w:rsidP="00606CD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606CD8"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4F920B46" w14:textId="77777777" w:rsidR="00606CD8" w:rsidRPr="00606CD8" w:rsidRDefault="00606CD8" w:rsidP="00606CD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606CD8"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30C757C5" w14:textId="77777777" w:rsidR="00606CD8" w:rsidRPr="00606CD8" w:rsidRDefault="00606CD8" w:rsidP="00606CD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606CD8">
              <w:rPr>
                <w:rFonts w:eastAsia="Times New Roman"/>
                <w:color w:val="000000"/>
                <w:sz w:val="20"/>
                <w:szCs w:val="20"/>
              </w:rPr>
              <w:t xml:space="preserve">Sa scrie corect simboluri si formule chimice ; </w:t>
            </w:r>
          </w:p>
          <w:p w14:paraId="6A7EE426" w14:textId="77777777" w:rsidR="00606CD8" w:rsidRPr="00606CD8" w:rsidRDefault="00606CD8" w:rsidP="00606CD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606CD8">
              <w:rPr>
                <w:rFonts w:eastAsia="Times New Roman"/>
                <w:color w:val="000000"/>
                <w:sz w:val="20"/>
                <w:szCs w:val="20"/>
              </w:rPr>
              <w:t>Sa scrie corect configuratii electronice, locul unui element in sistemul periodic si proprietatile lui functie de aceasta.</w:t>
            </w:r>
          </w:p>
          <w:p w14:paraId="21037FDD" w14:textId="77777777" w:rsidR="00606CD8" w:rsidRPr="00606CD8" w:rsidRDefault="00606CD8" w:rsidP="00606CD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606CD8">
              <w:rPr>
                <w:rFonts w:eastAsia="Times New Roman"/>
                <w:color w:val="000000"/>
                <w:sz w:val="20"/>
                <w:szCs w:val="20"/>
              </w:rPr>
              <w:t>Să utilizeze corect notiunile de valenta, stare de oxidare ;</w:t>
            </w:r>
          </w:p>
          <w:p w14:paraId="1E4D1701" w14:textId="77777777" w:rsidR="00606CD8" w:rsidRPr="00606CD8" w:rsidRDefault="00606CD8" w:rsidP="00606CD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606CD8">
              <w:rPr>
                <w:rFonts w:eastAsia="Times New Roman"/>
                <w:color w:val="000000"/>
                <w:sz w:val="20"/>
                <w:szCs w:val="20"/>
              </w:rPr>
              <w:t>Să denumeasca corect substante chimice ;</w:t>
            </w:r>
          </w:p>
          <w:p w14:paraId="0E78536A" w14:textId="77777777" w:rsidR="00606CD8" w:rsidRPr="00606CD8" w:rsidRDefault="00606CD8" w:rsidP="00606CD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606CD8">
              <w:rPr>
                <w:rFonts w:eastAsia="Times New Roman"/>
                <w:color w:val="000000"/>
                <w:sz w:val="20"/>
                <w:szCs w:val="20"/>
              </w:rPr>
              <w:t>Să cunoasca si sa aplice legile fundamentale ale chimiei ;</w:t>
            </w:r>
          </w:p>
          <w:p w14:paraId="3924B903" w14:textId="77777777" w:rsidR="00606CD8" w:rsidRPr="00606CD8" w:rsidRDefault="00606CD8" w:rsidP="00606CD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606CD8">
              <w:rPr>
                <w:rFonts w:eastAsia="Times New Roman"/>
                <w:color w:val="000000"/>
                <w:sz w:val="20"/>
                <w:szCs w:val="20"/>
              </w:rPr>
              <w:t>Sa clasifice reactiile chimice si sa stabileasca coeficientii intr-o reactie chimica ;</w:t>
            </w:r>
          </w:p>
          <w:p w14:paraId="50DA8813" w14:textId="77777777" w:rsidR="00606CD8" w:rsidRPr="00606CD8" w:rsidRDefault="00606CD8" w:rsidP="00606CD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606CD8">
              <w:rPr>
                <w:rFonts w:eastAsia="Times New Roman"/>
                <w:color w:val="000000"/>
                <w:sz w:val="20"/>
                <w:szCs w:val="20"/>
              </w:rPr>
              <w:t xml:space="preserve">Sa poata defini (structura, compozitie, proprietati) pentru princialele clase de compusi anorganici : oxizi, baze, acizi, saruri, compusi coordinativi. </w:t>
            </w:r>
          </w:p>
          <w:p w14:paraId="6AA30E87" w14:textId="77777777" w:rsidR="00606CD8" w:rsidRPr="00606CD8" w:rsidRDefault="00606CD8" w:rsidP="00606CD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606CD8">
              <w:rPr>
                <w:rFonts w:eastAsia="Times New Roman"/>
                <w:color w:val="000000"/>
                <w:sz w:val="20"/>
                <w:szCs w:val="20"/>
              </w:rPr>
              <w:t>Sa poata defini principalele clase de compusi organici, denumirile acestora, efectele inductiv si electromer etc.</w:t>
            </w:r>
          </w:p>
          <w:p w14:paraId="47FA3C2B" w14:textId="0C7131C7" w:rsidR="00B95DB9" w:rsidRDefault="00606CD8" w:rsidP="00606CD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606CD8">
              <w:rPr>
                <w:rFonts w:eastAsia="Times New Roman"/>
                <w:color w:val="000000"/>
                <w:sz w:val="20"/>
                <w:szCs w:val="20"/>
              </w:rPr>
              <w:t>Sa defineasca principalele mărimi fizice și unități de măsură, notiuni de termodinamica si echilibru chimic.</w:t>
            </w:r>
          </w:p>
        </w:tc>
      </w:tr>
    </w:tbl>
    <w:p w14:paraId="56078FFB" w14:textId="77777777" w:rsidR="00B95DB9" w:rsidRDefault="00B95DB9">
      <w:pPr>
        <w:rPr>
          <w:rFonts w:eastAsia="Times New Roman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142"/>
        <w:gridCol w:w="2976"/>
        <w:gridCol w:w="142"/>
        <w:gridCol w:w="2268"/>
      </w:tblGrid>
      <w:tr w:rsidR="00606CD8" w:rsidRPr="00606CD8" w14:paraId="433A17F4" w14:textId="77777777" w:rsidTr="006D73F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1CD3" w14:textId="77777777" w:rsidR="00606CD8" w:rsidRPr="00606CD8" w:rsidRDefault="00606CD8" w:rsidP="00606CD8">
            <w:pPr>
              <w:ind w:left="57"/>
              <w:rPr>
                <w:rFonts w:eastAsia="MS Mincho"/>
                <w:b/>
                <w:noProof/>
                <w:sz w:val="20"/>
                <w:lang w:val="fr-FR" w:eastAsia="en-US"/>
              </w:rPr>
            </w:pPr>
            <w:r w:rsidRPr="00606CD8">
              <w:rPr>
                <w:rFonts w:eastAsia="MS Mincho"/>
                <w:b/>
                <w:noProof/>
                <w:sz w:val="20"/>
                <w:lang w:val="fr-FR" w:eastAsia="en-US"/>
              </w:rPr>
              <w:lastRenderedPageBreak/>
              <w:t>8.1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BBB9" w14:textId="77777777" w:rsidR="00606CD8" w:rsidRPr="00606CD8" w:rsidRDefault="00606CD8" w:rsidP="00606CD8">
            <w:pPr>
              <w:ind w:left="57"/>
              <w:rPr>
                <w:rFonts w:eastAsia="MS Mincho"/>
                <w:b/>
                <w:noProof/>
                <w:sz w:val="20"/>
                <w:lang w:val="fr-FR" w:eastAsia="en-US"/>
              </w:rPr>
            </w:pPr>
            <w:r w:rsidRPr="00606CD8">
              <w:rPr>
                <w:rFonts w:eastAsia="MS Mincho"/>
                <w:b/>
                <w:noProof/>
                <w:sz w:val="20"/>
                <w:lang w:val="fr-FR" w:eastAsia="en-US"/>
              </w:rPr>
              <w:t>Curs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5F5A" w14:textId="77777777" w:rsidR="00606CD8" w:rsidRPr="00606CD8" w:rsidRDefault="00606CD8" w:rsidP="00606CD8">
            <w:pPr>
              <w:ind w:left="57"/>
              <w:rPr>
                <w:rFonts w:eastAsia="MS Mincho"/>
                <w:b/>
                <w:noProof/>
                <w:sz w:val="20"/>
                <w:lang w:val="fr-FR" w:eastAsia="en-US"/>
              </w:rPr>
            </w:pPr>
            <w:r w:rsidRPr="00606CD8">
              <w:rPr>
                <w:rFonts w:eastAsia="MS Mincho"/>
                <w:b/>
                <w:noProof/>
                <w:sz w:val="20"/>
                <w:lang w:val="fr-FR" w:eastAsia="en-US"/>
              </w:rPr>
              <w:t>Metode de predare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F3E8" w14:textId="77777777" w:rsidR="00606CD8" w:rsidRPr="00606CD8" w:rsidRDefault="00606CD8" w:rsidP="00606CD8">
            <w:pPr>
              <w:ind w:left="57"/>
              <w:rPr>
                <w:rFonts w:eastAsia="MS Mincho"/>
                <w:b/>
                <w:noProof/>
                <w:sz w:val="20"/>
                <w:lang w:val="fr-FR" w:eastAsia="en-US"/>
              </w:rPr>
            </w:pPr>
            <w:r w:rsidRPr="00606CD8">
              <w:rPr>
                <w:rFonts w:eastAsia="MS Mincho"/>
                <w:b/>
                <w:noProof/>
                <w:sz w:val="20"/>
                <w:lang w:val="fr-FR" w:eastAsia="en-US"/>
              </w:rPr>
              <w:t>Observaţii</w:t>
            </w:r>
          </w:p>
          <w:p w14:paraId="739200EA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16"/>
                <w:szCs w:val="16"/>
                <w:lang w:val="en-US" w:eastAsia="en-US"/>
              </w:rPr>
            </w:pPr>
            <w:r w:rsidRPr="00606CD8">
              <w:rPr>
                <w:rFonts w:eastAsia="MS Mincho"/>
                <w:noProof/>
                <w:sz w:val="16"/>
                <w:szCs w:val="16"/>
                <w:lang w:val="fr-FR" w:eastAsia="en-US"/>
              </w:rPr>
              <w:t>(ore şi referinţe bibliogr</w:t>
            </w:r>
            <w:r w:rsidRPr="00606CD8">
              <w:rPr>
                <w:rFonts w:eastAsia="MS Mincho"/>
                <w:noProof/>
                <w:sz w:val="16"/>
                <w:szCs w:val="16"/>
                <w:lang w:val="en-US" w:eastAsia="en-US"/>
              </w:rPr>
              <w:t>afice)</w:t>
            </w:r>
          </w:p>
        </w:tc>
      </w:tr>
      <w:tr w:rsidR="00606CD8" w:rsidRPr="00606CD8" w14:paraId="2209E8F3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CABA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084E" w14:textId="77777777" w:rsidR="00606CD8" w:rsidRPr="00606CD8" w:rsidRDefault="00606CD8" w:rsidP="00606CD8">
            <w:pPr>
              <w:spacing w:before="100" w:beforeAutospacing="1" w:after="100" w:afterAutospacing="1"/>
              <w:outlineLvl w:val="2"/>
              <w:rPr>
                <w:rFonts w:eastAsia="MS Mincho"/>
                <w:bCs/>
                <w:noProof/>
                <w:sz w:val="20"/>
                <w:szCs w:val="18"/>
                <w:lang w:eastAsia="x-none"/>
              </w:rPr>
            </w:pPr>
            <w:r w:rsidRPr="00606CD8">
              <w:rPr>
                <w:rFonts w:eastAsia="MS Mincho"/>
                <w:bCs/>
                <w:noProof/>
                <w:sz w:val="20"/>
                <w:szCs w:val="18"/>
                <w:lang w:eastAsia="x-none"/>
              </w:rPr>
              <w:t>Introducere. Materie, corp, substanta.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5DCB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1D33" w14:textId="77777777" w:rsidR="00606CD8" w:rsidRPr="00606CD8" w:rsidRDefault="00606CD8" w:rsidP="00606CD8">
            <w:pPr>
              <w:jc w:val="center"/>
              <w:rPr>
                <w:rFonts w:eastAsia="MS Mincho"/>
                <w:b/>
                <w:sz w:val="22"/>
                <w:szCs w:val="22"/>
                <w:lang w:val="it-IT" w:eastAsia="en-US"/>
              </w:rPr>
            </w:pPr>
            <w:r w:rsidRPr="00606CD8">
              <w:rPr>
                <w:rFonts w:eastAsia="MS Mincho"/>
                <w:b/>
                <w:sz w:val="22"/>
                <w:szCs w:val="22"/>
                <w:lang w:val="it-IT" w:eastAsia="en-US"/>
              </w:rPr>
              <w:t>2</w:t>
            </w:r>
          </w:p>
        </w:tc>
      </w:tr>
      <w:tr w:rsidR="00606CD8" w:rsidRPr="00606CD8" w14:paraId="3A0A1CE8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753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CC11" w14:textId="77777777" w:rsidR="00606CD8" w:rsidRPr="00606CD8" w:rsidRDefault="00606CD8" w:rsidP="00606CD8">
            <w:pPr>
              <w:spacing w:before="100" w:beforeAutospacing="1" w:after="100" w:afterAutospacing="1"/>
              <w:outlineLvl w:val="2"/>
              <w:rPr>
                <w:rFonts w:eastAsia="MS Mincho"/>
                <w:color w:val="FF0000"/>
                <w:sz w:val="20"/>
                <w:szCs w:val="22"/>
                <w:lang w:eastAsia="x-none"/>
              </w:rPr>
            </w:pPr>
            <w:r w:rsidRPr="00606CD8">
              <w:rPr>
                <w:rFonts w:eastAsia="MS Mincho"/>
                <w:noProof/>
                <w:sz w:val="20"/>
                <w:szCs w:val="27"/>
                <w:lang w:eastAsia="x-none"/>
              </w:rPr>
              <w:t>Structura atomului, Nr. atomic, nr. masa, izotopi.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9E31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747F" w14:textId="77777777" w:rsidR="00606CD8" w:rsidRPr="00606CD8" w:rsidRDefault="00606CD8" w:rsidP="00606CD8">
            <w:pPr>
              <w:jc w:val="center"/>
              <w:rPr>
                <w:rFonts w:eastAsia="MS Mincho"/>
                <w:b/>
                <w:sz w:val="22"/>
                <w:szCs w:val="22"/>
                <w:lang w:val="it-IT" w:eastAsia="en-US"/>
              </w:rPr>
            </w:pPr>
            <w:r w:rsidRPr="00606CD8">
              <w:rPr>
                <w:rFonts w:eastAsia="MS Mincho"/>
                <w:b/>
                <w:sz w:val="22"/>
                <w:szCs w:val="22"/>
                <w:lang w:val="it-IT" w:eastAsia="en-US"/>
              </w:rPr>
              <w:t>2</w:t>
            </w:r>
          </w:p>
        </w:tc>
      </w:tr>
      <w:tr w:rsidR="00606CD8" w:rsidRPr="00606CD8" w14:paraId="0934CE91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B1EB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62B4" w14:textId="77777777" w:rsidR="00606CD8" w:rsidRPr="00606CD8" w:rsidRDefault="00606CD8" w:rsidP="00606CD8">
            <w:pPr>
              <w:rPr>
                <w:rFonts w:eastAsia="MS Mincho"/>
                <w:bCs/>
                <w:noProof/>
                <w:sz w:val="20"/>
                <w:szCs w:val="18"/>
                <w:lang w:eastAsia="en-US"/>
              </w:rPr>
            </w:pPr>
            <w:r w:rsidRPr="00606CD8">
              <w:rPr>
                <w:rFonts w:eastAsia="MS Mincho"/>
                <w:bCs/>
                <w:noProof/>
                <w:sz w:val="20"/>
                <w:szCs w:val="18"/>
                <w:lang w:eastAsia="en-US"/>
              </w:rPr>
              <w:t>Sistemul periodic al elementelor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8787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34DD" w14:textId="77777777" w:rsidR="00606CD8" w:rsidRPr="00606CD8" w:rsidRDefault="00606CD8" w:rsidP="00606CD8">
            <w:pPr>
              <w:jc w:val="center"/>
              <w:rPr>
                <w:rFonts w:eastAsia="MS Mincho"/>
                <w:b/>
                <w:sz w:val="22"/>
                <w:szCs w:val="22"/>
                <w:lang w:val="it-IT" w:eastAsia="en-US"/>
              </w:rPr>
            </w:pPr>
            <w:r w:rsidRPr="00606CD8">
              <w:rPr>
                <w:rFonts w:eastAsia="MS Mincho"/>
                <w:b/>
                <w:sz w:val="22"/>
                <w:szCs w:val="22"/>
                <w:lang w:val="it-IT" w:eastAsia="en-US"/>
              </w:rPr>
              <w:t>4</w:t>
            </w:r>
          </w:p>
        </w:tc>
      </w:tr>
      <w:tr w:rsidR="00606CD8" w:rsidRPr="00606CD8" w14:paraId="4268D06F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40B4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23C9" w14:textId="77777777" w:rsidR="00606CD8" w:rsidRPr="00606CD8" w:rsidRDefault="00606CD8" w:rsidP="00606CD8">
            <w:pPr>
              <w:rPr>
                <w:rFonts w:eastAsia="MS Mincho"/>
                <w:bCs/>
                <w:sz w:val="20"/>
                <w:szCs w:val="22"/>
                <w:lang w:val="it-IT" w:eastAsia="en-US"/>
              </w:rPr>
            </w:pPr>
            <w:r w:rsidRPr="00606CD8">
              <w:rPr>
                <w:rFonts w:eastAsia="MS Mincho"/>
                <w:bCs/>
                <w:sz w:val="20"/>
                <w:szCs w:val="22"/>
                <w:lang w:val="it-IT" w:eastAsia="en-US"/>
              </w:rPr>
              <w:t>Valenta, stare de oxidare, formule chimice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D386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9F1C" w14:textId="77777777" w:rsidR="00606CD8" w:rsidRPr="00606CD8" w:rsidRDefault="00606CD8" w:rsidP="00606CD8">
            <w:pPr>
              <w:jc w:val="center"/>
              <w:rPr>
                <w:rFonts w:eastAsia="MS Mincho"/>
                <w:b/>
                <w:sz w:val="22"/>
                <w:szCs w:val="22"/>
                <w:lang w:val="it-IT" w:eastAsia="en-US"/>
              </w:rPr>
            </w:pPr>
            <w:r w:rsidRPr="00606CD8">
              <w:rPr>
                <w:rFonts w:eastAsia="MS Mincho"/>
                <w:b/>
                <w:sz w:val="22"/>
                <w:szCs w:val="22"/>
                <w:lang w:val="it-IT" w:eastAsia="en-US"/>
              </w:rPr>
              <w:t>3</w:t>
            </w:r>
          </w:p>
        </w:tc>
      </w:tr>
      <w:tr w:rsidR="00606CD8" w:rsidRPr="00606CD8" w14:paraId="270AC602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154E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2928" w14:textId="77777777" w:rsidR="00606CD8" w:rsidRPr="00606CD8" w:rsidRDefault="00606CD8" w:rsidP="00606CD8">
            <w:pPr>
              <w:rPr>
                <w:rFonts w:eastAsia="MS Mincho"/>
                <w:bCs/>
                <w:sz w:val="20"/>
                <w:szCs w:val="22"/>
                <w:lang w:val="it-IT" w:eastAsia="en-US"/>
              </w:rPr>
            </w:pPr>
            <w:r w:rsidRPr="00606CD8">
              <w:rPr>
                <w:rFonts w:eastAsia="MS Mincho"/>
                <w:bCs/>
                <w:noProof/>
                <w:sz w:val="20"/>
                <w:szCs w:val="18"/>
                <w:lang w:eastAsia="en-US"/>
              </w:rPr>
              <w:t>Nomenclatura substantelor chimice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9284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8129" w14:textId="77777777" w:rsidR="00606CD8" w:rsidRPr="00606CD8" w:rsidRDefault="00606CD8" w:rsidP="00606CD8">
            <w:pPr>
              <w:jc w:val="center"/>
              <w:rPr>
                <w:rFonts w:eastAsia="MS Mincho"/>
                <w:b/>
                <w:sz w:val="22"/>
                <w:szCs w:val="22"/>
                <w:lang w:val="it-IT" w:eastAsia="en-US"/>
              </w:rPr>
            </w:pPr>
            <w:r w:rsidRPr="00606CD8">
              <w:rPr>
                <w:rFonts w:eastAsia="MS Mincho"/>
                <w:b/>
                <w:sz w:val="22"/>
                <w:szCs w:val="22"/>
                <w:lang w:val="it-IT" w:eastAsia="en-US"/>
              </w:rPr>
              <w:t>1</w:t>
            </w:r>
          </w:p>
        </w:tc>
      </w:tr>
      <w:tr w:rsidR="00606CD8" w:rsidRPr="00606CD8" w14:paraId="0DB7A730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F279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EB31" w14:textId="77777777" w:rsidR="00606CD8" w:rsidRPr="00606CD8" w:rsidRDefault="00606CD8" w:rsidP="00606CD8">
            <w:pPr>
              <w:rPr>
                <w:rFonts w:eastAsia="MS Mincho"/>
                <w:bCs/>
                <w:noProof/>
                <w:sz w:val="20"/>
                <w:szCs w:val="18"/>
                <w:lang w:eastAsia="en-US"/>
              </w:rPr>
            </w:pPr>
            <w:r w:rsidRPr="00606CD8">
              <w:rPr>
                <w:rFonts w:eastAsia="MS Mincho"/>
                <w:bCs/>
                <w:noProof/>
                <w:sz w:val="20"/>
                <w:szCs w:val="18"/>
                <w:lang w:eastAsia="en-US"/>
              </w:rPr>
              <w:t>Legile chimiei. Marimi si unitati fundamentale in chimie. Legile gazelor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8B78" w14:textId="77777777" w:rsidR="00606CD8" w:rsidRPr="00606CD8" w:rsidRDefault="00606CD8" w:rsidP="00606CD8">
            <w:pPr>
              <w:ind w:left="57"/>
              <w:rPr>
                <w:rFonts w:eastAsia="MS Mincho"/>
                <w:color w:val="000000"/>
                <w:sz w:val="20"/>
                <w:szCs w:val="20"/>
                <w:lang w:eastAsia="en-US"/>
              </w:rPr>
            </w:pPr>
            <w:r w:rsidRPr="00606CD8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5E2C" w14:textId="77777777" w:rsidR="00606CD8" w:rsidRPr="00606CD8" w:rsidRDefault="00606CD8" w:rsidP="00606CD8">
            <w:pPr>
              <w:jc w:val="center"/>
              <w:rPr>
                <w:rFonts w:eastAsia="MS Mincho"/>
                <w:b/>
                <w:sz w:val="22"/>
                <w:szCs w:val="22"/>
                <w:lang w:val="it-IT" w:eastAsia="en-US"/>
              </w:rPr>
            </w:pPr>
            <w:r w:rsidRPr="00606CD8">
              <w:rPr>
                <w:rFonts w:eastAsia="MS Mincho"/>
                <w:b/>
                <w:sz w:val="22"/>
                <w:szCs w:val="22"/>
                <w:lang w:val="it-IT" w:eastAsia="en-US"/>
              </w:rPr>
              <w:t>2</w:t>
            </w:r>
          </w:p>
        </w:tc>
      </w:tr>
      <w:tr w:rsidR="00606CD8" w:rsidRPr="00606CD8" w14:paraId="22200B2B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90D0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5420" w14:textId="77777777" w:rsidR="00606CD8" w:rsidRPr="00606CD8" w:rsidRDefault="00606CD8" w:rsidP="00606CD8">
            <w:pPr>
              <w:rPr>
                <w:rFonts w:eastAsia="MS Mincho"/>
                <w:bCs/>
                <w:sz w:val="20"/>
                <w:szCs w:val="22"/>
                <w:lang w:val="it-IT" w:eastAsia="en-US"/>
              </w:rPr>
            </w:pPr>
            <w:r w:rsidRPr="00606CD8">
              <w:rPr>
                <w:rFonts w:eastAsia="MS Mincho"/>
                <w:bCs/>
                <w:noProof/>
                <w:sz w:val="20"/>
                <w:szCs w:val="18"/>
                <w:lang w:eastAsia="en-US"/>
              </w:rPr>
              <w:t>Reactii chimice; clasificarea  reactiilor chimice; stabilirea coeficiientiilor intr-o reactie chimica.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444A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9D9B" w14:textId="77777777" w:rsidR="00606CD8" w:rsidRPr="00606CD8" w:rsidRDefault="00606CD8" w:rsidP="00606CD8">
            <w:pPr>
              <w:jc w:val="center"/>
              <w:rPr>
                <w:rFonts w:eastAsia="MS Mincho"/>
                <w:b/>
                <w:sz w:val="22"/>
                <w:szCs w:val="22"/>
                <w:lang w:val="it-IT" w:eastAsia="en-US"/>
              </w:rPr>
            </w:pPr>
            <w:r w:rsidRPr="00606CD8">
              <w:rPr>
                <w:rFonts w:eastAsia="MS Mincho"/>
                <w:b/>
                <w:sz w:val="22"/>
                <w:szCs w:val="22"/>
                <w:lang w:val="it-IT" w:eastAsia="en-US"/>
              </w:rPr>
              <w:t>4</w:t>
            </w:r>
          </w:p>
        </w:tc>
      </w:tr>
      <w:tr w:rsidR="00606CD8" w:rsidRPr="00606CD8" w14:paraId="20741FA4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2B84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37F3" w14:textId="77777777" w:rsidR="00606CD8" w:rsidRPr="00606CD8" w:rsidRDefault="00606CD8" w:rsidP="00606CD8">
            <w:pPr>
              <w:rPr>
                <w:rFonts w:eastAsia="MS Mincho"/>
                <w:bCs/>
                <w:sz w:val="20"/>
                <w:szCs w:val="22"/>
                <w:lang w:val="it-IT" w:eastAsia="en-US"/>
              </w:rPr>
            </w:pPr>
            <w:r w:rsidRPr="00606CD8">
              <w:rPr>
                <w:rFonts w:eastAsia="MS Mincho"/>
                <w:bCs/>
                <w:noProof/>
                <w:sz w:val="20"/>
                <w:szCs w:val="18"/>
                <w:lang w:val="it-IT" w:eastAsia="en-US"/>
              </w:rPr>
              <w:t>Clase de compusi anorganici: oxizi, baze, acizi, saruri, compusi coordinativi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4CAE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color w:val="000000"/>
                <w:sz w:val="20"/>
                <w:szCs w:val="20"/>
                <w:lang w:eastAsia="en-US"/>
              </w:rPr>
              <w:t>Prelegerea academică, metode euristice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7C29" w14:textId="77777777" w:rsidR="00606CD8" w:rsidRPr="00606CD8" w:rsidRDefault="00606CD8" w:rsidP="00606CD8">
            <w:pPr>
              <w:jc w:val="center"/>
              <w:rPr>
                <w:rFonts w:eastAsia="MS Mincho"/>
                <w:b/>
                <w:sz w:val="22"/>
                <w:szCs w:val="22"/>
                <w:lang w:val="it-IT" w:eastAsia="en-US"/>
              </w:rPr>
            </w:pPr>
            <w:r w:rsidRPr="00606CD8">
              <w:rPr>
                <w:rFonts w:eastAsia="MS Mincho"/>
                <w:b/>
                <w:sz w:val="22"/>
                <w:szCs w:val="22"/>
                <w:lang w:val="it-IT" w:eastAsia="en-US"/>
              </w:rPr>
              <w:t>10</w:t>
            </w:r>
          </w:p>
        </w:tc>
      </w:tr>
      <w:tr w:rsidR="00606CD8" w:rsidRPr="00606CD8" w14:paraId="110408B0" w14:textId="77777777" w:rsidTr="006D73FF">
        <w:trPr>
          <w:trHeight w:val="165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9C0A" w14:textId="77777777" w:rsidR="00606CD8" w:rsidRDefault="00606CD8" w:rsidP="00606CD8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 xml:space="preserve">Bibliografie </w:t>
            </w:r>
          </w:p>
          <w:p w14:paraId="12EFE624" w14:textId="77777777" w:rsidR="00606CD8" w:rsidRPr="00606CD8" w:rsidRDefault="00606CD8" w:rsidP="00606CD8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14:paraId="59E4EDB8" w14:textId="77777777" w:rsidR="00606CD8" w:rsidRPr="00606CD8" w:rsidRDefault="00606CD8" w:rsidP="00606CD8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>Referinţe principale:</w:t>
            </w:r>
          </w:p>
          <w:p w14:paraId="3E808DA0" w14:textId="77777777" w:rsidR="00606CD8" w:rsidRPr="00606CD8" w:rsidRDefault="00606CD8" w:rsidP="00606CD8">
            <w:pPr>
              <w:numPr>
                <w:ilvl w:val="0"/>
                <w:numId w:val="2"/>
              </w:numPr>
              <w:rPr>
                <w:rFonts w:eastAsia="MS Mincho"/>
                <w:sz w:val="18"/>
                <w:szCs w:val="18"/>
                <w:lang w:val="fr-FR" w:eastAsia="en-US"/>
              </w:rPr>
            </w:pPr>
            <w:r w:rsidRPr="00606CD8">
              <w:rPr>
                <w:rFonts w:eastAsia="MS Mincho"/>
                <w:sz w:val="18"/>
                <w:szCs w:val="18"/>
                <w:lang w:val="fr-FR" w:eastAsia="en-US"/>
              </w:rPr>
              <w:t xml:space="preserve">C. D. </w:t>
            </w:r>
            <w:proofErr w:type="spellStart"/>
            <w:r w:rsidRPr="00606CD8">
              <w:rPr>
                <w:rFonts w:eastAsia="MS Mincho"/>
                <w:sz w:val="18"/>
                <w:szCs w:val="18"/>
                <w:lang w:val="fr-FR" w:eastAsia="en-US"/>
              </w:rPr>
              <w:t>Nenitescu</w:t>
            </w:r>
            <w:proofErr w:type="spellEnd"/>
            <w:r w:rsidRPr="00606CD8">
              <w:rPr>
                <w:rFonts w:eastAsia="MS Mincho"/>
                <w:sz w:val="18"/>
                <w:szCs w:val="18"/>
                <w:lang w:val="fr-FR" w:eastAsia="en-US"/>
              </w:rPr>
              <w:t xml:space="preserve">, Chimie </w:t>
            </w:r>
            <w:proofErr w:type="spellStart"/>
            <w:r w:rsidRPr="00606CD8">
              <w:rPr>
                <w:rFonts w:eastAsia="MS Mincho"/>
                <w:sz w:val="18"/>
                <w:szCs w:val="18"/>
                <w:lang w:val="fr-FR" w:eastAsia="en-US"/>
              </w:rPr>
              <w:t>generala</w:t>
            </w:r>
            <w:proofErr w:type="spellEnd"/>
            <w:r w:rsidRPr="00606CD8">
              <w:rPr>
                <w:rFonts w:eastAsia="MS Mincho"/>
                <w:sz w:val="18"/>
                <w:szCs w:val="18"/>
                <w:lang w:val="fr-FR" w:eastAsia="en-US"/>
              </w:rPr>
              <w:t xml:space="preserve">, </w:t>
            </w:r>
            <w:proofErr w:type="spellStart"/>
            <w:r w:rsidRPr="00606CD8">
              <w:rPr>
                <w:rFonts w:eastAsia="MS Mincho"/>
                <w:sz w:val="18"/>
                <w:szCs w:val="18"/>
                <w:lang w:val="fr-FR" w:eastAsia="en-US"/>
              </w:rPr>
              <w:t>ed</w:t>
            </w:r>
            <w:proofErr w:type="spellEnd"/>
            <w:r w:rsidRPr="00606CD8">
              <w:rPr>
                <w:rFonts w:eastAsia="MS Mincho"/>
                <w:sz w:val="18"/>
                <w:szCs w:val="18"/>
                <w:lang w:val="fr-FR" w:eastAsia="en-US"/>
              </w:rPr>
              <w:t xml:space="preserve">. </w:t>
            </w:r>
            <w:proofErr w:type="spellStart"/>
            <w:r w:rsidRPr="00606CD8">
              <w:rPr>
                <w:rFonts w:eastAsia="MS Mincho"/>
                <w:sz w:val="18"/>
                <w:szCs w:val="18"/>
                <w:lang w:val="fr-FR" w:eastAsia="en-US"/>
              </w:rPr>
              <w:t>Didactica</w:t>
            </w:r>
            <w:proofErr w:type="spellEnd"/>
            <w:r w:rsidRPr="00606CD8">
              <w:rPr>
                <w:rFonts w:eastAsia="MS Mincho"/>
                <w:sz w:val="18"/>
                <w:szCs w:val="18"/>
                <w:lang w:val="fr-FR" w:eastAsia="en-US"/>
              </w:rPr>
              <w:t xml:space="preserve"> si </w:t>
            </w:r>
            <w:proofErr w:type="spellStart"/>
            <w:r w:rsidRPr="00606CD8">
              <w:rPr>
                <w:rFonts w:eastAsia="MS Mincho"/>
                <w:sz w:val="18"/>
                <w:szCs w:val="18"/>
                <w:lang w:val="fr-FR" w:eastAsia="en-US"/>
              </w:rPr>
              <w:t>Pedagogica</w:t>
            </w:r>
            <w:proofErr w:type="spellEnd"/>
            <w:r w:rsidRPr="00606CD8">
              <w:rPr>
                <w:rFonts w:eastAsia="MS Mincho"/>
                <w:sz w:val="18"/>
                <w:szCs w:val="18"/>
                <w:lang w:val="fr-FR" w:eastAsia="en-US"/>
              </w:rPr>
              <w:t xml:space="preserve">, Buc. </w:t>
            </w:r>
          </w:p>
          <w:p w14:paraId="64C60E89" w14:textId="77777777" w:rsidR="00606CD8" w:rsidRPr="00606CD8" w:rsidRDefault="00606CD8" w:rsidP="00606CD8">
            <w:pPr>
              <w:numPr>
                <w:ilvl w:val="0"/>
                <w:numId w:val="2"/>
              </w:numPr>
              <w:rPr>
                <w:rFonts w:eastAsia="MS Mincho"/>
                <w:sz w:val="18"/>
                <w:szCs w:val="18"/>
                <w:lang w:val="en-US" w:eastAsia="en-US"/>
              </w:rPr>
            </w:pPr>
            <w:proofErr w:type="spellStart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>Gh</w:t>
            </w:r>
            <w:proofErr w:type="spellEnd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>Marcu</w:t>
            </w:r>
            <w:proofErr w:type="spellEnd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>Chimie</w:t>
            </w:r>
            <w:proofErr w:type="spellEnd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>anorganica</w:t>
            </w:r>
            <w:proofErr w:type="spellEnd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 xml:space="preserve">, Ed. </w:t>
            </w:r>
            <w:proofErr w:type="spellStart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>Eikon</w:t>
            </w:r>
            <w:proofErr w:type="spellEnd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>Cluj</w:t>
            </w:r>
            <w:proofErr w:type="spellEnd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>Napoca</w:t>
            </w:r>
            <w:proofErr w:type="spellEnd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>, 2004</w:t>
            </w:r>
          </w:p>
          <w:p w14:paraId="1D288EB0" w14:textId="77777777" w:rsidR="00606CD8" w:rsidRPr="00606CD8" w:rsidRDefault="00606CD8" w:rsidP="00606CD8">
            <w:pPr>
              <w:numPr>
                <w:ilvl w:val="0"/>
                <w:numId w:val="2"/>
              </w:numPr>
              <w:rPr>
                <w:rFonts w:eastAsia="MS Mincho"/>
                <w:sz w:val="18"/>
                <w:szCs w:val="18"/>
                <w:lang w:val="en-US" w:eastAsia="en-US"/>
              </w:rPr>
            </w:pPr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 xml:space="preserve">D.F. Shriver, P. W. Atkins, C. H. Langford, </w:t>
            </w:r>
            <w:proofErr w:type="spellStart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>Chimie</w:t>
            </w:r>
            <w:proofErr w:type="spellEnd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>anorganica</w:t>
            </w:r>
            <w:proofErr w:type="spellEnd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 xml:space="preserve">, Ed. </w:t>
            </w:r>
            <w:proofErr w:type="spellStart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>Tehnica</w:t>
            </w:r>
            <w:proofErr w:type="spellEnd"/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>, 1998</w:t>
            </w:r>
          </w:p>
          <w:p w14:paraId="37F6C583" w14:textId="77777777" w:rsidR="00606CD8" w:rsidRPr="00606CD8" w:rsidRDefault="00606CD8" w:rsidP="00606CD8">
            <w:pPr>
              <w:numPr>
                <w:ilvl w:val="0"/>
                <w:numId w:val="2"/>
              </w:numPr>
              <w:rPr>
                <w:rFonts w:eastAsia="MS Mincho"/>
                <w:sz w:val="18"/>
                <w:szCs w:val="18"/>
                <w:lang w:val="en-US" w:eastAsia="en-US"/>
              </w:rPr>
            </w:pPr>
            <w:r w:rsidRPr="00606CD8">
              <w:rPr>
                <w:rFonts w:eastAsia="MS Mincho"/>
                <w:sz w:val="18"/>
                <w:szCs w:val="18"/>
                <w:lang w:val="en-US" w:eastAsia="en-US"/>
              </w:rPr>
              <w:t>Note de curs</w:t>
            </w:r>
          </w:p>
        </w:tc>
      </w:tr>
      <w:tr w:rsidR="00606CD8" w:rsidRPr="00606CD8" w14:paraId="326A1744" w14:textId="77777777" w:rsidTr="006D73F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F019" w14:textId="77777777" w:rsidR="00606CD8" w:rsidRPr="00606CD8" w:rsidRDefault="00606CD8" w:rsidP="00606CD8">
            <w:pPr>
              <w:ind w:left="57"/>
              <w:rPr>
                <w:rFonts w:eastAsia="MS Mincho"/>
                <w:b/>
                <w:noProof/>
                <w:sz w:val="20"/>
                <w:lang w:val="en-US" w:eastAsia="en-US"/>
              </w:rPr>
            </w:pPr>
            <w:r w:rsidRPr="00606CD8">
              <w:rPr>
                <w:rFonts w:eastAsia="MS Mincho"/>
                <w:b/>
                <w:noProof/>
                <w:sz w:val="20"/>
                <w:lang w:val="en-US" w:eastAsia="en-US"/>
              </w:rPr>
              <w:t>8.2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D6B6" w14:textId="77777777" w:rsidR="00606CD8" w:rsidRPr="00606CD8" w:rsidRDefault="00606CD8" w:rsidP="00606CD8">
            <w:pPr>
              <w:ind w:left="57"/>
              <w:rPr>
                <w:rFonts w:eastAsia="MS Mincho"/>
                <w:b/>
                <w:noProof/>
                <w:sz w:val="20"/>
                <w:lang w:val="en-US" w:eastAsia="en-US"/>
              </w:rPr>
            </w:pPr>
            <w:r w:rsidRPr="00606CD8">
              <w:rPr>
                <w:rFonts w:eastAsia="MS Mincho"/>
                <w:b/>
                <w:noProof/>
                <w:sz w:val="20"/>
                <w:lang w:val="en-US" w:eastAsia="en-US"/>
              </w:rPr>
              <w:t>Seminar / Laborator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BF9D" w14:textId="77777777" w:rsidR="00606CD8" w:rsidRPr="00606CD8" w:rsidRDefault="00606CD8" w:rsidP="00606CD8">
            <w:pPr>
              <w:ind w:left="57"/>
              <w:rPr>
                <w:rFonts w:eastAsia="MS Mincho"/>
                <w:b/>
                <w:noProof/>
                <w:sz w:val="20"/>
                <w:lang w:val="en-US" w:eastAsia="en-US"/>
              </w:rPr>
            </w:pPr>
            <w:r w:rsidRPr="00606CD8">
              <w:rPr>
                <w:rFonts w:eastAsia="MS Mincho"/>
                <w:b/>
                <w:noProof/>
                <w:sz w:val="20"/>
                <w:lang w:val="en-US" w:eastAsia="en-US"/>
              </w:rPr>
              <w:t>Metode de predare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A60D" w14:textId="77777777" w:rsidR="00606CD8" w:rsidRPr="00606CD8" w:rsidRDefault="00606CD8" w:rsidP="00606CD8">
            <w:pPr>
              <w:ind w:left="57"/>
              <w:rPr>
                <w:rFonts w:eastAsia="MS Mincho"/>
                <w:b/>
                <w:noProof/>
                <w:sz w:val="20"/>
                <w:lang w:val="en-US" w:eastAsia="en-US"/>
              </w:rPr>
            </w:pPr>
            <w:r w:rsidRPr="00606CD8">
              <w:rPr>
                <w:rFonts w:eastAsia="MS Mincho"/>
                <w:b/>
                <w:noProof/>
                <w:sz w:val="20"/>
                <w:lang w:val="en-US" w:eastAsia="en-US"/>
              </w:rPr>
              <w:t>Observaţii</w:t>
            </w:r>
          </w:p>
          <w:p w14:paraId="54072D85" w14:textId="77777777" w:rsidR="00606CD8" w:rsidRPr="00606CD8" w:rsidRDefault="00606CD8" w:rsidP="00606CD8">
            <w:pPr>
              <w:ind w:left="57"/>
              <w:rPr>
                <w:rFonts w:eastAsia="MS Mincho"/>
                <w:b/>
                <w:noProof/>
                <w:sz w:val="18"/>
                <w:szCs w:val="18"/>
                <w:lang w:val="en-US" w:eastAsia="en-US"/>
              </w:rPr>
            </w:pPr>
            <w:r w:rsidRPr="00606CD8">
              <w:rPr>
                <w:rFonts w:eastAsia="MS Mincho"/>
                <w:noProof/>
                <w:sz w:val="16"/>
                <w:szCs w:val="16"/>
                <w:lang w:val="en-US" w:eastAsia="en-US"/>
              </w:rPr>
              <w:t>(ore şi referinţe bibliografice)</w:t>
            </w:r>
          </w:p>
        </w:tc>
      </w:tr>
      <w:tr w:rsidR="00606CD8" w:rsidRPr="00606CD8" w14:paraId="566B8762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5E47" w14:textId="77777777" w:rsidR="00606CD8" w:rsidRPr="00606CD8" w:rsidRDefault="00606CD8" w:rsidP="00606CD8">
            <w:pPr>
              <w:ind w:left="58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sz w:val="20"/>
                <w:szCs w:val="20"/>
                <w:lang w:val="it-IT" w:eastAsia="en-US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83B6" w14:textId="77777777" w:rsidR="00606CD8" w:rsidRPr="00606CD8" w:rsidRDefault="00606CD8" w:rsidP="00606CD8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Simbolul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chimic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formulă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chimică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stabilirea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formulelor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chimice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ale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substanţelor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pe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baza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valenţei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elementelor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C69E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6BA6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6 </w:t>
            </w:r>
          </w:p>
        </w:tc>
      </w:tr>
      <w:tr w:rsidR="00606CD8" w:rsidRPr="00606CD8" w14:paraId="58E9F795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B0C3" w14:textId="77777777" w:rsidR="00606CD8" w:rsidRPr="00606CD8" w:rsidRDefault="00606CD8" w:rsidP="00606CD8">
            <w:pPr>
              <w:ind w:left="58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sz w:val="20"/>
                <w:szCs w:val="20"/>
                <w:lang w:val="it-IT" w:eastAsia="en-US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13D7" w14:textId="77777777" w:rsidR="00606CD8" w:rsidRPr="00606CD8" w:rsidRDefault="00606CD8" w:rsidP="00606CD8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Calcule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pe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baza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formulelor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chimice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ale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substanţelor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E144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D675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2 </w:t>
            </w:r>
          </w:p>
        </w:tc>
      </w:tr>
      <w:tr w:rsidR="00606CD8" w:rsidRPr="00606CD8" w14:paraId="185E595F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E7FF" w14:textId="77777777" w:rsidR="00606CD8" w:rsidRPr="00606CD8" w:rsidRDefault="00606CD8" w:rsidP="00606CD8">
            <w:pPr>
              <w:ind w:left="58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sz w:val="20"/>
                <w:szCs w:val="20"/>
                <w:lang w:val="it-IT" w:eastAsia="en-US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E573" w14:textId="77777777" w:rsidR="00606CD8" w:rsidRPr="00606CD8" w:rsidRDefault="00606CD8" w:rsidP="00606CD8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Legile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fundamentale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ale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chimiei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Aplicaţii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numerice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2F04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75CF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2 </w:t>
            </w:r>
          </w:p>
        </w:tc>
      </w:tr>
      <w:tr w:rsidR="00606CD8" w:rsidRPr="00606CD8" w14:paraId="4E0DBB7A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5CD0" w14:textId="77777777" w:rsidR="00606CD8" w:rsidRPr="00606CD8" w:rsidRDefault="00606CD8" w:rsidP="00606CD8">
            <w:pPr>
              <w:outlineLvl w:val="6"/>
              <w:rPr>
                <w:rFonts w:eastAsia="MS Mincho"/>
                <w:sz w:val="20"/>
                <w:szCs w:val="20"/>
                <w:lang w:val="it-IT" w:eastAsia="en-US"/>
              </w:rPr>
            </w:pPr>
          </w:p>
          <w:p w14:paraId="27D08675" w14:textId="77777777" w:rsidR="00606CD8" w:rsidRPr="00606CD8" w:rsidRDefault="00606CD8" w:rsidP="00606CD8">
            <w:pPr>
              <w:jc w:val="center"/>
              <w:outlineLvl w:val="6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sz w:val="20"/>
                <w:szCs w:val="20"/>
                <w:lang w:val="it-IT" w:eastAsia="en-US"/>
              </w:rPr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09C1" w14:textId="77777777" w:rsidR="00606CD8" w:rsidRPr="00606CD8" w:rsidRDefault="00606CD8" w:rsidP="00606CD8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Solubilitatea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substanţelor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Calculul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concentraţiei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soluţiilor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DD06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F396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6 </w:t>
            </w:r>
          </w:p>
        </w:tc>
      </w:tr>
      <w:tr w:rsidR="00606CD8" w:rsidRPr="00606CD8" w14:paraId="76B82156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0611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sz w:val="20"/>
                <w:szCs w:val="20"/>
                <w:lang w:val="it-IT" w:eastAsia="en-US"/>
              </w:rPr>
              <w:t>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B6B6" w14:textId="77777777" w:rsidR="00606CD8" w:rsidRPr="00606CD8" w:rsidRDefault="00606CD8" w:rsidP="00606CD8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Stabilirea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coeficienţilor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stoechiometrici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ai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reacţiilor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chimice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Aplicaţii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numerice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1367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FB21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Calibri"/>
                <w:sz w:val="20"/>
                <w:szCs w:val="20"/>
                <w:lang w:val="fr-FR" w:eastAsia="en-US"/>
              </w:rPr>
              <w:t>6</w:t>
            </w:r>
          </w:p>
        </w:tc>
      </w:tr>
      <w:tr w:rsidR="00606CD8" w:rsidRPr="00606CD8" w14:paraId="193A58C1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E64B" w14:textId="77777777" w:rsidR="00606CD8" w:rsidRPr="00606CD8" w:rsidRDefault="00606CD8" w:rsidP="00606CD8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606CD8">
              <w:rPr>
                <w:rFonts w:eastAsia="MS Minch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7D14" w14:textId="77777777" w:rsidR="00606CD8" w:rsidRPr="00606CD8" w:rsidRDefault="00606CD8" w:rsidP="00606CD8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606CD8">
              <w:rPr>
                <w:rFonts w:eastAsia="Calibri"/>
                <w:sz w:val="20"/>
                <w:szCs w:val="20"/>
                <w:lang w:val="fr-FR" w:eastAsia="en-US"/>
              </w:rPr>
              <w:t xml:space="preserve">Clase de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fr-FR" w:eastAsia="en-US"/>
              </w:rPr>
              <w:t>compuşi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fr-FR" w:eastAsia="en-US"/>
              </w:rPr>
              <w:t>anorganici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fr-FR" w:eastAsia="en-US"/>
              </w:rPr>
              <w:t xml:space="preserve">: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fr-FR" w:eastAsia="en-US"/>
              </w:rPr>
              <w:t>acizi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fr-FR" w:eastAsia="en-US"/>
              </w:rPr>
              <w:t>baze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fr-FR" w:eastAsia="en-US"/>
              </w:rPr>
              <w:t>oxizi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606CD8">
              <w:rPr>
                <w:rFonts w:eastAsia="Calibri"/>
                <w:sz w:val="20"/>
                <w:szCs w:val="20"/>
                <w:lang w:val="fr-FR" w:eastAsia="en-US"/>
              </w:rPr>
              <w:t>săruri</w:t>
            </w:r>
            <w:proofErr w:type="spellEnd"/>
            <w:r w:rsidRPr="00606CD8">
              <w:rPr>
                <w:rFonts w:eastAsia="Calibri"/>
                <w:sz w:val="20"/>
                <w:szCs w:val="20"/>
                <w:lang w:val="fr-FR" w:eastAsia="en-US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13BA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8788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Calibri"/>
                <w:sz w:val="20"/>
                <w:szCs w:val="20"/>
                <w:lang w:val="en-US" w:eastAsia="en-US"/>
              </w:rPr>
              <w:t xml:space="preserve">6 </w:t>
            </w:r>
          </w:p>
        </w:tc>
      </w:tr>
      <w:tr w:rsidR="00606CD8" w:rsidRPr="00606CD8" w14:paraId="063051BE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B0C3" w14:textId="77777777" w:rsidR="00606CD8" w:rsidRPr="00606CD8" w:rsidRDefault="00606CD8" w:rsidP="00606CD8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606CD8">
              <w:rPr>
                <w:rFonts w:eastAsia="MS Minch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2213" w14:textId="77777777" w:rsidR="00606CD8" w:rsidRPr="00606CD8" w:rsidRDefault="00606CD8" w:rsidP="00606CD8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sz w:val="20"/>
                <w:szCs w:val="20"/>
                <w:lang w:val="it-IT" w:eastAsia="en-US"/>
              </w:rPr>
              <w:t xml:space="preserve">Elemente organogene. Valența. Formarea legăturilor chimice. Formule Lewis.  Hibridizarea atomului de carbon.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Tipuri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gram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de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atomi</w:t>
            </w:r>
            <w:proofErr w:type="spellEnd"/>
            <w:proofErr w:type="gram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carbon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Tipuri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catene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08D8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highlight w:val="yellow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2D6B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4</w:t>
            </w:r>
          </w:p>
        </w:tc>
      </w:tr>
      <w:tr w:rsidR="00606CD8" w:rsidRPr="00606CD8" w14:paraId="7501BAFD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A0C5" w14:textId="77777777" w:rsidR="00606CD8" w:rsidRPr="00606CD8" w:rsidRDefault="00606CD8" w:rsidP="00606CD8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606CD8">
              <w:rPr>
                <w:rFonts w:eastAsia="MS Minch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68A1" w14:textId="77777777" w:rsidR="00606CD8" w:rsidRPr="00606CD8" w:rsidRDefault="00606CD8" w:rsidP="00606CD8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sz w:val="20"/>
                <w:szCs w:val="20"/>
                <w:lang w:val="it-IT" w:eastAsia="en-US"/>
              </w:rPr>
              <w:t>Sarcina formală. Legături chimice în compușii organici. Modalități de scriere a formulelor structurale în chimia organică.  Nesaturarea echivalentă.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B1C5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9EC5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4</w:t>
            </w:r>
          </w:p>
        </w:tc>
      </w:tr>
      <w:tr w:rsidR="00606CD8" w:rsidRPr="00606CD8" w14:paraId="4573D23C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6A6E" w14:textId="77777777" w:rsidR="00606CD8" w:rsidRPr="00606CD8" w:rsidRDefault="00606CD8" w:rsidP="00606CD8">
            <w:pPr>
              <w:ind w:left="58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sz w:val="20"/>
                <w:szCs w:val="20"/>
                <w:lang w:val="it-IT" w:eastAsia="en-US"/>
              </w:rPr>
              <w:t>9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D4CD" w14:textId="77777777" w:rsidR="00606CD8" w:rsidRPr="00606CD8" w:rsidRDefault="00606CD8" w:rsidP="00606CD8">
            <w:pPr>
              <w:ind w:left="58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sz w:val="20"/>
                <w:szCs w:val="20"/>
                <w:lang w:val="it-IT" w:eastAsia="en-US"/>
              </w:rPr>
              <w:t>Clasificarea compuşilor organici: saturați, nesaturți, aromatici. Radicali organici. Funcțiuni organice.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AA51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 xml:space="preserve">Exerciţiul, algoritmizarea, învăţarea prin descoperire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CA5A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3</w:t>
            </w:r>
          </w:p>
        </w:tc>
      </w:tr>
      <w:tr w:rsidR="00606CD8" w:rsidRPr="00606CD8" w14:paraId="5C240CBF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2516" w14:textId="77777777" w:rsidR="00606CD8" w:rsidRPr="00606CD8" w:rsidRDefault="00606CD8" w:rsidP="00606CD8">
            <w:pPr>
              <w:ind w:left="58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sz w:val="20"/>
                <w:szCs w:val="20"/>
                <w:lang w:val="it-IT" w:eastAsia="en-US"/>
              </w:rPr>
              <w:t>10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75F0" w14:textId="77777777" w:rsidR="00606CD8" w:rsidRPr="00606CD8" w:rsidRDefault="00606CD8" w:rsidP="00606CD8">
            <w:pPr>
              <w:ind w:left="58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sz w:val="20"/>
                <w:szCs w:val="20"/>
                <w:lang w:val="it-IT" w:eastAsia="en-US"/>
              </w:rPr>
              <w:t>Nomenclatura compuşilor organici. Nomenclatura compuşilor organici cu funcţiuni simple.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53D4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Expunerea, 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A51C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3</w:t>
            </w:r>
          </w:p>
        </w:tc>
      </w:tr>
      <w:tr w:rsidR="00606CD8" w:rsidRPr="00606CD8" w14:paraId="3E091E81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D2AD" w14:textId="77777777" w:rsidR="00606CD8" w:rsidRPr="00606CD8" w:rsidRDefault="00606CD8" w:rsidP="00606CD8">
            <w:pPr>
              <w:jc w:val="center"/>
              <w:outlineLvl w:val="6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sz w:val="20"/>
                <w:szCs w:val="20"/>
                <w:lang w:val="it-IT" w:eastAsia="en-US"/>
              </w:rPr>
              <w:t>11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2825" w14:textId="77777777" w:rsidR="00606CD8" w:rsidRPr="00606CD8" w:rsidRDefault="00606CD8" w:rsidP="00606CD8">
            <w:pPr>
              <w:ind w:left="58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sz w:val="20"/>
                <w:szCs w:val="20"/>
                <w:lang w:val="it-IT" w:eastAsia="en-US"/>
              </w:rPr>
              <w:t>Electronegativitatea. Sisteme conjugate. Tipuri de conjugare. Structuri limită.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B922" w14:textId="77777777" w:rsidR="00606CD8" w:rsidRPr="00606CD8" w:rsidRDefault="00606CD8" w:rsidP="00606CD8">
            <w:pPr>
              <w:ind w:left="58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0ED7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4</w:t>
            </w:r>
          </w:p>
        </w:tc>
      </w:tr>
      <w:tr w:rsidR="00606CD8" w:rsidRPr="00606CD8" w14:paraId="699923B8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10E1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sz w:val="20"/>
                <w:szCs w:val="20"/>
                <w:lang w:val="it-IT" w:eastAsia="en-US"/>
              </w:rPr>
              <w:lastRenderedPageBreak/>
              <w:t>12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75A9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sz w:val="20"/>
                <w:szCs w:val="20"/>
                <w:lang w:eastAsia="en-US"/>
              </w:rPr>
              <w:t xml:space="preserve">Efectul inductiv. Efectul electromer. </w:t>
            </w:r>
            <w:r w:rsidRPr="00606CD8">
              <w:rPr>
                <w:rFonts w:eastAsia="MS Mincho"/>
                <w:sz w:val="20"/>
                <w:szCs w:val="20"/>
                <w:lang w:val="it-IT" w:eastAsia="en-US"/>
              </w:rPr>
              <w:t xml:space="preserve"> Influenţa efectelor electronice asupra structurii şi reactivităţii compuşilor organici.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99DA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28A5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4</w:t>
            </w:r>
          </w:p>
        </w:tc>
      </w:tr>
      <w:tr w:rsidR="00606CD8" w:rsidRPr="00606CD8" w14:paraId="34C9413F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4B9F" w14:textId="77777777" w:rsidR="00606CD8" w:rsidRPr="00606CD8" w:rsidRDefault="00606CD8" w:rsidP="00606CD8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606CD8">
              <w:rPr>
                <w:rFonts w:eastAsia="MS Minch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DD52" w14:textId="77777777" w:rsidR="00606CD8" w:rsidRPr="00606CD8" w:rsidRDefault="00606CD8" w:rsidP="00606CD8">
            <w:pPr>
              <w:ind w:left="58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sz w:val="20"/>
                <w:szCs w:val="20"/>
                <w:lang w:eastAsia="en-US"/>
              </w:rPr>
              <w:t xml:space="preserve">Orientarea substituenţilor la nucleul aromatic.  Substituenţi de ordinul I. Substituenţi de ordinul II.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3C00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A218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2</w:t>
            </w:r>
          </w:p>
        </w:tc>
      </w:tr>
      <w:tr w:rsidR="00606CD8" w:rsidRPr="00606CD8" w14:paraId="33D16285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CF27" w14:textId="77777777" w:rsidR="00606CD8" w:rsidRPr="00606CD8" w:rsidRDefault="00606CD8" w:rsidP="00606CD8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606CD8">
              <w:rPr>
                <w:rFonts w:eastAsia="MS Mincho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C6A9" w14:textId="77777777" w:rsidR="00606CD8" w:rsidRPr="00606CD8" w:rsidRDefault="00606CD8" w:rsidP="00606CD8">
            <w:pPr>
              <w:outlineLvl w:val="6"/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sz w:val="20"/>
                <w:szCs w:val="20"/>
                <w:lang w:val="it-IT" w:eastAsia="en-US"/>
              </w:rPr>
              <w:t xml:space="preserve">Izomeria compuşilor organici. Izomerie: definiţie şi clasificare.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Izomeria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constituţie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Izomeria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spaţială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23C6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4FBB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4</w:t>
            </w:r>
          </w:p>
        </w:tc>
      </w:tr>
      <w:tr w:rsidR="00606CD8" w:rsidRPr="00606CD8" w14:paraId="28F066DC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5AE4" w14:textId="77777777" w:rsidR="00606CD8" w:rsidRPr="00606CD8" w:rsidRDefault="00606CD8" w:rsidP="00606CD8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606CD8">
              <w:rPr>
                <w:rFonts w:eastAsia="MS Minch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96C0" w14:textId="77777777" w:rsidR="00606CD8" w:rsidRPr="00606CD8" w:rsidRDefault="00606CD8" w:rsidP="00606CD8">
            <w:pPr>
              <w:ind w:left="58"/>
              <w:rPr>
                <w:rFonts w:eastAsia="MS Mincho"/>
                <w:sz w:val="20"/>
                <w:szCs w:val="20"/>
                <w:lang w:eastAsia="en-US"/>
              </w:rPr>
            </w:pP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Mărimi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fizice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și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unități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măsură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06E4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19B7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1.5</w:t>
            </w:r>
          </w:p>
        </w:tc>
      </w:tr>
      <w:tr w:rsidR="00606CD8" w:rsidRPr="00606CD8" w14:paraId="38310303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D68C" w14:textId="77777777" w:rsidR="00606CD8" w:rsidRPr="00606CD8" w:rsidRDefault="00606CD8" w:rsidP="00606CD8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606CD8">
              <w:rPr>
                <w:rFonts w:eastAsia="MS Mincho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7D6C" w14:textId="77777777" w:rsidR="00606CD8" w:rsidRPr="00606CD8" w:rsidRDefault="00606CD8" w:rsidP="00606C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sz w:val="20"/>
                <w:szCs w:val="20"/>
                <w:lang w:eastAsia="en-US"/>
              </w:rPr>
            </w:pP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Noțiuni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termochimie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Legea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lui Hess.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Căldura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reacție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Entalpia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formare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536F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6979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2</w:t>
            </w:r>
          </w:p>
        </w:tc>
      </w:tr>
      <w:tr w:rsidR="00606CD8" w:rsidRPr="00606CD8" w14:paraId="47BE59E3" w14:textId="77777777" w:rsidTr="006D73FF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5031" w14:textId="77777777" w:rsidR="00606CD8" w:rsidRPr="00606CD8" w:rsidRDefault="00606CD8" w:rsidP="00606CD8">
            <w:pPr>
              <w:ind w:left="58"/>
              <w:jc w:val="center"/>
              <w:rPr>
                <w:rFonts w:eastAsia="MS Mincho"/>
                <w:sz w:val="20"/>
                <w:szCs w:val="20"/>
                <w:lang w:eastAsia="en-US"/>
              </w:rPr>
            </w:pPr>
            <w:r w:rsidRPr="00606CD8">
              <w:rPr>
                <w:rFonts w:eastAsia="MS Mincho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55B8" w14:textId="77777777" w:rsidR="00606CD8" w:rsidRPr="00606CD8" w:rsidRDefault="00606CD8" w:rsidP="00606C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Noțiuni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gram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de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echilibru</w:t>
            </w:r>
            <w:proofErr w:type="spellEnd"/>
            <w:proofErr w:type="gram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chimic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Legea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acțiunii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maselor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Calculul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concentrației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gram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la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echilibru</w:t>
            </w:r>
            <w:proofErr w:type="spellEnd"/>
            <w:proofErr w:type="gram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.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Factori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care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influențează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>echilibrul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en-US" w:eastAsia="en-US"/>
              </w:rPr>
              <w:t>chimic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5F97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Exerciţiul, algoritmizarea, învăţarea prin descoperire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057C" w14:textId="77777777" w:rsidR="00606CD8" w:rsidRPr="00606CD8" w:rsidRDefault="00606CD8" w:rsidP="00606CD8">
            <w:pPr>
              <w:ind w:left="57"/>
              <w:jc w:val="center"/>
              <w:rPr>
                <w:rFonts w:eastAsia="MS Mincho"/>
                <w:noProof/>
                <w:sz w:val="20"/>
                <w:szCs w:val="20"/>
                <w:lang w:val="it-IT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it-IT" w:eastAsia="en-US"/>
              </w:rPr>
              <w:t>2.5</w:t>
            </w:r>
          </w:p>
        </w:tc>
      </w:tr>
      <w:tr w:rsidR="00606CD8" w:rsidRPr="00606CD8" w14:paraId="64E18946" w14:textId="77777777" w:rsidTr="006D73FF">
        <w:trPr>
          <w:trHeight w:val="1734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2C68" w14:textId="77777777" w:rsidR="00606CD8" w:rsidRPr="00606CD8" w:rsidRDefault="00606CD8" w:rsidP="00606CD8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14:paraId="323394E8" w14:textId="77777777" w:rsidR="00606CD8" w:rsidRPr="00606CD8" w:rsidRDefault="00606CD8" w:rsidP="00606CD8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  <w:t>Bibliografie</w:t>
            </w:r>
          </w:p>
          <w:p w14:paraId="7FE45D52" w14:textId="77777777" w:rsidR="00606CD8" w:rsidRPr="00606CD8" w:rsidRDefault="00606CD8" w:rsidP="00606CD8">
            <w:pPr>
              <w:ind w:left="57"/>
              <w:contextualSpacing/>
              <w:rPr>
                <w:rFonts w:eastAsia="MS Mincho"/>
                <w:b/>
                <w:bCs/>
                <w:noProof/>
                <w:color w:val="000000"/>
                <w:sz w:val="20"/>
                <w:szCs w:val="20"/>
                <w:lang w:val="en-US" w:eastAsia="en-US"/>
              </w:rPr>
            </w:pPr>
          </w:p>
          <w:p w14:paraId="76DD1935" w14:textId="77777777" w:rsidR="00606CD8" w:rsidRPr="00606CD8" w:rsidRDefault="00606CD8" w:rsidP="00606CD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Fundamentele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Chimiei-Mirela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Goanta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Ioana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Gorodea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Editura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Stef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, Iasi 2012</w:t>
            </w:r>
          </w:p>
          <w:p w14:paraId="1B1D015D" w14:textId="77777777" w:rsidR="00606CD8" w:rsidRPr="00606CD8" w:rsidRDefault="00606CD8" w:rsidP="00606CD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</w:pP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Probleme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si teste de chimie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anorganica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- Silvia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Jerghiuta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Floarea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Popa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,</w:t>
            </w:r>
          </w:p>
          <w:p w14:paraId="42CA110C" w14:textId="77777777" w:rsidR="00606CD8" w:rsidRPr="00606CD8" w:rsidRDefault="00606CD8" w:rsidP="00606CD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</w:pP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Janeta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Tivlea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, Daniela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Iluca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Editura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Document, Iasi 1998</w:t>
            </w:r>
          </w:p>
          <w:p w14:paraId="5CFCBF0B" w14:textId="77777777" w:rsidR="00606CD8" w:rsidRPr="00606CD8" w:rsidRDefault="00606CD8" w:rsidP="00606CD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</w:pP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Probleme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de chimie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anorganica</w:t>
            </w:r>
            <w:proofErr w:type="gramStart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,Teorie</w:t>
            </w:r>
            <w:proofErr w:type="spellEnd"/>
            <w:proofErr w:type="gramEnd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 xml:space="preserve"> si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aplicatii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fr-FR" w:eastAsia="en-US"/>
              </w:rPr>
              <w:t>, vol. I, Romulus</w:t>
            </w:r>
          </w:p>
          <w:p w14:paraId="6739DFFC" w14:textId="77777777" w:rsidR="00606CD8" w:rsidRPr="00606CD8" w:rsidRDefault="00606CD8" w:rsidP="00606CD8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Pomoje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Marcu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Livia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Magyar,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Editura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Tehnica</w:t>
            </w:r>
            <w:proofErr w:type="spellEnd"/>
            <w:r w:rsidRPr="00606CD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, Bucuresti-1994</w:t>
            </w:r>
          </w:p>
          <w:p w14:paraId="3252C254" w14:textId="77777777" w:rsidR="00606CD8" w:rsidRPr="00606CD8" w:rsidRDefault="00606CD8" w:rsidP="00606CD8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sz w:val="20"/>
                <w:szCs w:val="20"/>
                <w:lang w:eastAsia="en-US"/>
              </w:rPr>
              <w:t xml:space="preserve">C.D. Neniţescu, </w:t>
            </w:r>
            <w:r w:rsidRPr="00606CD8">
              <w:rPr>
                <w:rFonts w:eastAsia="MS Mincho"/>
                <w:i/>
                <w:sz w:val="20"/>
                <w:szCs w:val="20"/>
                <w:lang w:eastAsia="en-US"/>
              </w:rPr>
              <w:t>Chimie organică</w:t>
            </w:r>
            <w:r w:rsidRPr="00606CD8">
              <w:rPr>
                <w:rFonts w:eastAsia="MS Mincho"/>
                <w:sz w:val="20"/>
                <w:szCs w:val="20"/>
                <w:lang w:eastAsia="en-US"/>
              </w:rPr>
              <w:t>, Editura Didactică şi Pedagogică, Bucureşti, 1980.</w:t>
            </w:r>
          </w:p>
          <w:p w14:paraId="2BF5ED0E" w14:textId="77777777" w:rsidR="00606CD8" w:rsidRPr="00606CD8" w:rsidRDefault="00606CD8" w:rsidP="00606CD8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bCs/>
                <w:sz w:val="20"/>
                <w:szCs w:val="20"/>
                <w:lang w:eastAsia="en-US"/>
              </w:rPr>
              <w:t xml:space="preserve">J.B. Hendrickson, D.J. Cram, G.S. Hammond, </w:t>
            </w:r>
            <w:r w:rsidRPr="00606CD8">
              <w:rPr>
                <w:rFonts w:eastAsia="MS Mincho"/>
                <w:bCs/>
                <w:i/>
                <w:sz w:val="20"/>
                <w:szCs w:val="20"/>
                <w:lang w:eastAsia="en-US"/>
              </w:rPr>
              <w:t>Chimie organică</w:t>
            </w:r>
            <w:r w:rsidRPr="00606CD8">
              <w:rPr>
                <w:rFonts w:eastAsia="MS Mincho"/>
                <w:bCs/>
                <w:sz w:val="20"/>
                <w:szCs w:val="20"/>
                <w:lang w:eastAsia="en-US"/>
              </w:rPr>
              <w:t>, Editura științifică și enciclopedică, București, 1976.</w:t>
            </w:r>
          </w:p>
          <w:p w14:paraId="1493F214" w14:textId="77777777" w:rsidR="00606CD8" w:rsidRPr="00606CD8" w:rsidRDefault="00606CD8" w:rsidP="00606CD8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bCs/>
                <w:sz w:val="20"/>
                <w:szCs w:val="20"/>
                <w:lang w:eastAsia="en-US"/>
              </w:rPr>
              <w:t xml:space="preserve">M. Avram, </w:t>
            </w:r>
            <w:r w:rsidRPr="00606CD8">
              <w:rPr>
                <w:rFonts w:eastAsia="MS Mincho"/>
                <w:bCs/>
                <w:i/>
                <w:sz w:val="20"/>
                <w:szCs w:val="20"/>
                <w:lang w:eastAsia="en-US"/>
              </w:rPr>
              <w:t>Chimie Organică vol. 1</w:t>
            </w:r>
            <w:r w:rsidRPr="00606CD8">
              <w:rPr>
                <w:rFonts w:eastAsia="MS Mincho"/>
                <w:bCs/>
                <w:sz w:val="20"/>
                <w:szCs w:val="20"/>
                <w:lang w:eastAsia="en-US"/>
              </w:rPr>
              <w:t>,  Editura Zecasin, Bucureşti, 1999.</w:t>
            </w:r>
          </w:p>
          <w:p w14:paraId="0ABAA164" w14:textId="77777777" w:rsidR="00606CD8" w:rsidRPr="00606CD8" w:rsidRDefault="00606CD8" w:rsidP="00606CD8">
            <w:pPr>
              <w:numPr>
                <w:ilvl w:val="0"/>
                <w:numId w:val="4"/>
              </w:numPr>
              <w:tabs>
                <w:tab w:val="left" w:pos="709"/>
              </w:tabs>
              <w:rPr>
                <w:rFonts w:eastAsia="MS Mincho"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bCs/>
                <w:sz w:val="20"/>
                <w:szCs w:val="20"/>
                <w:lang w:eastAsia="en-US"/>
              </w:rPr>
              <w:t xml:space="preserve">P. Volhardt, N. Schore, </w:t>
            </w:r>
            <w:r w:rsidRPr="00606CD8">
              <w:rPr>
                <w:rFonts w:eastAsia="MS Mincho"/>
                <w:bCs/>
                <w:i/>
                <w:sz w:val="20"/>
                <w:szCs w:val="20"/>
                <w:lang w:eastAsia="en-US"/>
              </w:rPr>
              <w:t>Organic Chemistry: structure and function</w:t>
            </w:r>
            <w:r w:rsidRPr="00606CD8">
              <w:rPr>
                <w:rFonts w:eastAsia="MS Mincho"/>
                <w:bCs/>
                <w:sz w:val="20"/>
                <w:szCs w:val="20"/>
                <w:lang w:eastAsia="en-US"/>
              </w:rPr>
              <w:t>, 6</w:t>
            </w:r>
            <w:r w:rsidRPr="00606CD8">
              <w:rPr>
                <w:rFonts w:eastAsia="MS Mincho"/>
                <w:bCs/>
                <w:sz w:val="20"/>
                <w:szCs w:val="20"/>
                <w:vertAlign w:val="superscript"/>
                <w:lang w:eastAsia="en-US"/>
              </w:rPr>
              <w:t>th</w:t>
            </w:r>
            <w:r w:rsidRPr="00606CD8">
              <w:rPr>
                <w:rFonts w:eastAsia="MS Mincho"/>
                <w:bCs/>
                <w:sz w:val="20"/>
                <w:szCs w:val="20"/>
                <w:lang w:eastAsia="en-US"/>
              </w:rPr>
              <w:t xml:space="preserve"> edition, New York, 2011.</w:t>
            </w:r>
          </w:p>
          <w:p w14:paraId="34CE2EAE" w14:textId="77777777" w:rsidR="00606CD8" w:rsidRPr="00606CD8" w:rsidRDefault="00606CD8" w:rsidP="00606CD8">
            <w:pPr>
              <w:ind w:left="720"/>
              <w:rPr>
                <w:rFonts w:eastAsia="MS Mincho"/>
                <w:sz w:val="20"/>
                <w:szCs w:val="20"/>
                <w:lang w:val="en-US" w:eastAsia="en-US"/>
              </w:rPr>
            </w:pPr>
          </w:p>
        </w:tc>
      </w:tr>
    </w:tbl>
    <w:p w14:paraId="3B5C27E2" w14:textId="77777777" w:rsidR="00606CD8" w:rsidRPr="00606CD8" w:rsidRDefault="00606CD8" w:rsidP="00606CD8">
      <w:pPr>
        <w:rPr>
          <w:rFonts w:eastAsia="MS Mincho"/>
          <w:noProof/>
          <w:lang w:val="en-US" w:eastAsia="en-US"/>
        </w:rPr>
      </w:pPr>
    </w:p>
    <w:p w14:paraId="6E640183" w14:textId="77777777" w:rsidR="00B95DB9" w:rsidRDefault="00FC62E7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B95DB9" w14:paraId="0D6FCC0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354F89" w14:textId="77777777" w:rsidR="00606CD8" w:rsidRPr="00606CD8" w:rsidRDefault="00FC62E7" w:rsidP="00606CD8">
            <w:pPr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proofErr w:type="spellStart"/>
            <w:r w:rsidR="00606CD8" w:rsidRPr="00606CD8">
              <w:rPr>
                <w:rFonts w:eastAsia="MS Mincho"/>
                <w:sz w:val="20"/>
                <w:szCs w:val="20"/>
                <w:lang w:val="en-US" w:eastAsia="en-US"/>
              </w:rPr>
              <w:t>Prin</w:t>
            </w:r>
            <w:proofErr w:type="spellEnd"/>
            <w:r w:rsidR="00606CD8"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06CD8" w:rsidRPr="00606CD8">
              <w:rPr>
                <w:rFonts w:eastAsia="MS Mincho"/>
                <w:sz w:val="20"/>
                <w:szCs w:val="20"/>
                <w:lang w:val="en-US" w:eastAsia="en-US"/>
              </w:rPr>
              <w:t>insusirea</w:t>
            </w:r>
            <w:proofErr w:type="spellEnd"/>
            <w:r w:rsidR="00606CD8"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06CD8" w:rsidRPr="00606CD8">
              <w:rPr>
                <w:rFonts w:eastAsia="MS Mincho"/>
                <w:sz w:val="20"/>
                <w:szCs w:val="20"/>
                <w:lang w:val="en-US" w:eastAsia="en-US"/>
              </w:rPr>
              <w:t>conceptelor</w:t>
            </w:r>
            <w:proofErr w:type="spellEnd"/>
            <w:r w:rsidR="00606CD8"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06CD8" w:rsidRPr="00606CD8">
              <w:rPr>
                <w:rFonts w:eastAsia="MS Mincho"/>
                <w:sz w:val="20"/>
                <w:szCs w:val="20"/>
                <w:lang w:val="en-US" w:eastAsia="en-US"/>
              </w:rPr>
              <w:t>teoretico-metodologice</w:t>
            </w:r>
            <w:proofErr w:type="spellEnd"/>
            <w:r w:rsidR="00606CD8"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06CD8" w:rsidRPr="00606CD8">
              <w:rPr>
                <w:rFonts w:eastAsia="MS Mincho"/>
                <w:sz w:val="20"/>
                <w:szCs w:val="20"/>
                <w:lang w:val="en-US" w:eastAsia="en-US"/>
              </w:rPr>
              <w:t>si</w:t>
            </w:r>
            <w:proofErr w:type="spellEnd"/>
            <w:r w:rsidR="00606CD8"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06CD8" w:rsidRPr="00606CD8">
              <w:rPr>
                <w:rFonts w:eastAsia="MS Mincho"/>
                <w:sz w:val="20"/>
                <w:szCs w:val="20"/>
                <w:lang w:val="en-US" w:eastAsia="en-US"/>
              </w:rPr>
              <w:t>abordarea</w:t>
            </w:r>
            <w:proofErr w:type="spellEnd"/>
            <w:r w:rsidR="00606CD8"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06CD8" w:rsidRPr="00606CD8">
              <w:rPr>
                <w:rFonts w:eastAsia="MS Mincho"/>
                <w:sz w:val="20"/>
                <w:szCs w:val="20"/>
                <w:lang w:val="en-US" w:eastAsia="en-US"/>
              </w:rPr>
              <w:t>aspectelor</w:t>
            </w:r>
            <w:proofErr w:type="spellEnd"/>
            <w:r w:rsidR="00606CD8"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practice </w:t>
            </w:r>
            <w:proofErr w:type="spellStart"/>
            <w:r w:rsidR="00606CD8" w:rsidRPr="00606CD8">
              <w:rPr>
                <w:rFonts w:eastAsia="MS Mincho"/>
                <w:sz w:val="20"/>
                <w:szCs w:val="20"/>
                <w:lang w:val="en-US" w:eastAsia="en-US"/>
              </w:rPr>
              <w:t>incluse</w:t>
            </w:r>
            <w:proofErr w:type="spellEnd"/>
            <w:r w:rsidR="00606CD8"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in</w:t>
            </w:r>
          </w:p>
          <w:p w14:paraId="0D9AF9DA" w14:textId="0038F2AC" w:rsidR="00B95DB9" w:rsidRDefault="00606CD8" w:rsidP="00606CD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disciplina </w:t>
            </w:r>
            <w:r w:rsidRPr="00606CD8">
              <w:rPr>
                <w:rFonts w:eastAsia="MS Mincho"/>
                <w:i/>
                <w:iCs/>
                <w:sz w:val="20"/>
                <w:szCs w:val="20"/>
                <w:lang w:val="fr-FR" w:eastAsia="en-US"/>
              </w:rPr>
              <w:t xml:space="preserve">Chimie </w:t>
            </w:r>
            <w:proofErr w:type="spellStart"/>
            <w:r w:rsidRPr="00606CD8">
              <w:rPr>
                <w:rFonts w:eastAsia="MS Mincho"/>
                <w:i/>
                <w:iCs/>
                <w:sz w:val="20"/>
                <w:szCs w:val="20"/>
                <w:lang w:val="fr-FR" w:eastAsia="en-US"/>
              </w:rPr>
              <w:t>generala</w:t>
            </w:r>
            <w:proofErr w:type="spellEnd"/>
            <w:r w:rsidRPr="00606CD8">
              <w:rPr>
                <w:rFonts w:eastAsia="MS Mincho"/>
                <w:i/>
                <w:iCs/>
                <w:sz w:val="20"/>
                <w:szCs w:val="20"/>
                <w:lang w:val="fr-FR" w:eastAsia="en-US"/>
              </w:rPr>
              <w:t xml:space="preserve"> </w:t>
            </w:r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studentii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dobandesc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 un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bagaj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cunostinte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necesar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 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pentru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abordarea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 in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continuare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 a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celorlalte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 discipline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din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domeniul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chimiei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.</w:t>
            </w:r>
          </w:p>
        </w:tc>
      </w:tr>
    </w:tbl>
    <w:p w14:paraId="14F30C5A" w14:textId="77777777" w:rsidR="00B95DB9" w:rsidRDefault="00B95DB9">
      <w:pPr>
        <w:rPr>
          <w:rFonts w:eastAsia="Times New Roman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7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364"/>
        <w:gridCol w:w="2445"/>
        <w:gridCol w:w="1842"/>
      </w:tblGrid>
      <w:tr w:rsidR="00606CD8" w:rsidRPr="00606CD8" w14:paraId="2F8C1537" w14:textId="77777777" w:rsidTr="006D73FF">
        <w:trPr>
          <w:trHeight w:val="255"/>
        </w:trPr>
        <w:tc>
          <w:tcPr>
            <w:tcW w:w="9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6BA455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lang w:val="en-US" w:eastAsia="en-US"/>
              </w:rPr>
            </w:pPr>
            <w:r w:rsidRPr="00606CD8">
              <w:rPr>
                <w:rFonts w:eastAsia="MS Mincho"/>
                <w:b/>
                <w:noProof/>
                <w:sz w:val="20"/>
                <w:lang w:val="en-US" w:eastAsia="en-US"/>
              </w:rPr>
              <w:t>10. Evaluare</w:t>
            </w:r>
            <w:r w:rsidRPr="00606CD8">
              <w:rPr>
                <w:rFonts w:eastAsia="MS Mincho"/>
                <w:b/>
                <w:noProof/>
                <w:sz w:val="20"/>
                <w:vertAlign w:val="superscript"/>
                <w:lang w:val="en-US" w:eastAsia="en-US"/>
              </w:rPr>
              <w:footnoteReference w:id="1"/>
            </w:r>
          </w:p>
        </w:tc>
      </w:tr>
      <w:tr w:rsidR="00606CD8" w:rsidRPr="00606CD8" w14:paraId="67EC7F12" w14:textId="77777777" w:rsidTr="006D73FF">
        <w:trPr>
          <w:trHeight w:val="25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ABA2" w14:textId="77777777" w:rsidR="00606CD8" w:rsidRPr="00606CD8" w:rsidRDefault="00606CD8" w:rsidP="00606CD8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t>Tip activitate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38B8" w14:textId="77777777" w:rsidR="00606CD8" w:rsidRPr="00606CD8" w:rsidRDefault="00606CD8" w:rsidP="00606CD8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t>10.1 Criterii de evaluare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E6FF" w14:textId="77777777" w:rsidR="00606CD8" w:rsidRPr="00606CD8" w:rsidRDefault="00606CD8" w:rsidP="00606CD8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t>10.2 Metode de evaluare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C417" w14:textId="77777777" w:rsidR="00606CD8" w:rsidRPr="00606CD8" w:rsidRDefault="00606CD8" w:rsidP="00606CD8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t>10.3 Pondere în nota finală (%)</w:t>
            </w:r>
          </w:p>
        </w:tc>
      </w:tr>
      <w:tr w:rsidR="00606CD8" w:rsidRPr="00606CD8" w14:paraId="0BE6D102" w14:textId="77777777" w:rsidTr="006D73FF">
        <w:trPr>
          <w:trHeight w:val="25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B1C6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t>10.4</w:t>
            </w: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 xml:space="preserve"> Curs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E9C6" w14:textId="77777777" w:rsidR="00606CD8" w:rsidRPr="00606CD8" w:rsidRDefault="00606CD8" w:rsidP="00606CD8">
            <w:pPr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val="en-US" w:eastAsia="en-US"/>
              </w:rPr>
            </w:pP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Corectitudinea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răspunsurilor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înţelegerea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şi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aplicarea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corectă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a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problematicii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tratate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la curs</w:t>
            </w:r>
            <w:proofErr w:type="gram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.</w:t>
            </w:r>
          </w:p>
          <w:p w14:paraId="71B019AF" w14:textId="77777777" w:rsidR="00606CD8" w:rsidRPr="00606CD8" w:rsidRDefault="00606CD8" w:rsidP="00606CD8">
            <w:pPr>
              <w:autoSpaceDE w:val="0"/>
              <w:autoSpaceDN w:val="0"/>
              <w:adjustRightInd w:val="0"/>
              <w:rPr>
                <w:rFonts w:eastAsia="MS Mincho"/>
                <w:sz w:val="20"/>
                <w:szCs w:val="20"/>
                <w:lang w:val="en-US" w:eastAsia="en-US"/>
              </w:rPr>
            </w:pP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Rezolvarea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corectă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a 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exercitiilor</w:t>
            </w:r>
            <w:proofErr w:type="spellEnd"/>
            <w:proofErr w:type="gram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si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problemelor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.</w:t>
            </w:r>
          </w:p>
          <w:p w14:paraId="0BD636BA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>Nota minima 5.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43A1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>Examen scris</w:t>
            </w:r>
          </w:p>
          <w:p w14:paraId="3C754AF5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</w:p>
          <w:p w14:paraId="7AC9802D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431F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>60%</w:t>
            </w:r>
          </w:p>
        </w:tc>
      </w:tr>
    </w:tbl>
    <w:p w14:paraId="30ECFDEA" w14:textId="77777777" w:rsidR="00606CD8" w:rsidRDefault="00606CD8" w:rsidP="00606CD8">
      <w:pPr>
        <w:rPr>
          <w:rFonts w:eastAsia="MS Mincho"/>
          <w:sz w:val="20"/>
          <w:szCs w:val="20"/>
          <w:lang w:val="en-US" w:eastAsia="en-US"/>
        </w:rPr>
      </w:pPr>
    </w:p>
    <w:p w14:paraId="5571BCF6" w14:textId="77777777" w:rsidR="00606CD8" w:rsidRPr="00606CD8" w:rsidRDefault="00606CD8" w:rsidP="00606CD8">
      <w:pPr>
        <w:rPr>
          <w:rFonts w:eastAsia="MS Mincho"/>
          <w:sz w:val="20"/>
          <w:szCs w:val="20"/>
          <w:lang w:val="en-US" w:eastAsia="en-US"/>
        </w:rPr>
      </w:pPr>
    </w:p>
    <w:tbl>
      <w:tblPr>
        <w:tblpPr w:leftFromText="180" w:rightFromText="180" w:vertAnchor="text" w:horzAnchor="margin" w:tblpY="17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259"/>
        <w:gridCol w:w="2550"/>
        <w:gridCol w:w="1842"/>
      </w:tblGrid>
      <w:tr w:rsidR="00606CD8" w:rsidRPr="00606CD8" w14:paraId="172FFF0C" w14:textId="77777777" w:rsidTr="006D73FF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B8BA" w14:textId="77777777" w:rsidR="00606CD8" w:rsidRPr="00606CD8" w:rsidRDefault="00606CD8" w:rsidP="00606CD8">
            <w:pPr>
              <w:spacing w:line="360" w:lineRule="auto"/>
              <w:ind w:left="57"/>
              <w:contextualSpacing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t>10.5</w:t>
            </w: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 xml:space="preserve"> Seminar/ Laborator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6C52" w14:textId="77777777" w:rsidR="00606CD8" w:rsidRPr="00606CD8" w:rsidRDefault="00606CD8" w:rsidP="00606CD8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Corectitudinea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rezultatelor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şi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răspunsurilor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însuşirea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şi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înţelegerea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>corectă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problematicii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tratate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 la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seminar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 xml:space="preserve"> si </w:t>
            </w:r>
            <w:proofErr w:type="spellStart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laborator</w:t>
            </w:r>
            <w:proofErr w:type="spellEnd"/>
            <w:r w:rsidRPr="00606CD8">
              <w:rPr>
                <w:rFonts w:eastAsia="MS Mincho"/>
                <w:sz w:val="20"/>
                <w:szCs w:val="20"/>
                <w:lang w:val="fr-FR" w:eastAsia="en-US"/>
              </w:rPr>
              <w:t>.</w:t>
            </w:r>
            <w:r w:rsidRPr="00606CD8">
              <w:rPr>
                <w:rFonts w:eastAsia="MS Mincho"/>
                <w:noProof/>
                <w:sz w:val="20"/>
                <w:szCs w:val="20"/>
                <w:lang w:val="fr-FR" w:eastAsia="en-US"/>
              </w:rPr>
              <w:t xml:space="preserve"> </w:t>
            </w:r>
          </w:p>
          <w:p w14:paraId="35745AD5" w14:textId="77777777" w:rsidR="00606CD8" w:rsidRPr="00606CD8" w:rsidRDefault="00606CD8" w:rsidP="00606CD8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eastAsia="MS Mincho"/>
                <w:sz w:val="20"/>
                <w:szCs w:val="20"/>
                <w:lang w:val="fr-FR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>Nota minima 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7D70" w14:textId="77777777" w:rsidR="00606CD8" w:rsidRPr="00606CD8" w:rsidRDefault="00606CD8" w:rsidP="00606CD8">
            <w:pPr>
              <w:spacing w:line="360" w:lineRule="auto"/>
              <w:ind w:left="57"/>
              <w:contextualSpacing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>Teste, raspunsuri orale</w:t>
            </w:r>
          </w:p>
          <w:p w14:paraId="25520649" w14:textId="77777777" w:rsidR="00606CD8" w:rsidRPr="00606CD8" w:rsidRDefault="00606CD8" w:rsidP="00606CD8">
            <w:pPr>
              <w:spacing w:line="360" w:lineRule="auto"/>
              <w:ind w:left="57"/>
              <w:contextualSpacing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</w:p>
          <w:p w14:paraId="56C7D4C4" w14:textId="77777777" w:rsidR="00606CD8" w:rsidRPr="00606CD8" w:rsidRDefault="00606CD8" w:rsidP="00606CD8">
            <w:pPr>
              <w:spacing w:line="360" w:lineRule="auto"/>
              <w:ind w:left="57"/>
              <w:contextualSpacing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5086" w14:textId="77777777" w:rsidR="00606CD8" w:rsidRPr="00606CD8" w:rsidRDefault="00606CD8" w:rsidP="00606CD8">
            <w:pPr>
              <w:spacing w:line="360" w:lineRule="auto"/>
              <w:ind w:left="57"/>
              <w:contextualSpacing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>40%</w:t>
            </w:r>
          </w:p>
        </w:tc>
      </w:tr>
      <w:tr w:rsidR="00606CD8" w:rsidRPr="00606CD8" w14:paraId="63AA4D9E" w14:textId="77777777" w:rsidTr="006D73FF">
        <w:trPr>
          <w:trHeight w:val="25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2516" w14:textId="77777777" w:rsidR="00606CD8" w:rsidRPr="00606CD8" w:rsidRDefault="00606CD8" w:rsidP="00606CD8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</w:pPr>
          </w:p>
          <w:p w14:paraId="7B937988" w14:textId="77777777" w:rsidR="00606CD8" w:rsidRPr="00606CD8" w:rsidRDefault="00606CD8" w:rsidP="00606CD8">
            <w:pPr>
              <w:ind w:left="57"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b/>
                <w:noProof/>
                <w:sz w:val="20"/>
                <w:szCs w:val="20"/>
                <w:lang w:val="en-US" w:eastAsia="en-US"/>
              </w:rPr>
              <w:lastRenderedPageBreak/>
              <w:t>10.6</w:t>
            </w: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 xml:space="preserve"> Standard minim de performanţă</w:t>
            </w:r>
          </w:p>
        </w:tc>
      </w:tr>
      <w:tr w:rsidR="00606CD8" w:rsidRPr="00606CD8" w14:paraId="65EC66D4" w14:textId="77777777" w:rsidTr="006D73FF">
        <w:trPr>
          <w:trHeight w:val="56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7FF1" w14:textId="77777777" w:rsidR="00606CD8" w:rsidRPr="00606CD8" w:rsidRDefault="00606CD8" w:rsidP="00606CD8">
            <w:pPr>
              <w:ind w:left="284"/>
              <w:rPr>
                <w:rFonts w:eastAsia="MS Mincho"/>
                <w:noProof/>
                <w:sz w:val="20"/>
                <w:szCs w:val="20"/>
                <w:lang w:val="fr-FR" w:eastAsia="en-US"/>
              </w:rPr>
            </w:pPr>
          </w:p>
          <w:p w14:paraId="51E8F659" w14:textId="77777777" w:rsidR="00606CD8" w:rsidRPr="00606CD8" w:rsidRDefault="00606CD8" w:rsidP="00606CD8">
            <w:pPr>
              <w:spacing w:line="360" w:lineRule="auto"/>
              <w:ind w:left="288"/>
              <w:contextualSpacing/>
              <w:rPr>
                <w:rFonts w:eastAsia="MS Mincho"/>
                <w:noProof/>
                <w:sz w:val="20"/>
                <w:szCs w:val="20"/>
                <w:lang w:val="fr-FR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fr-FR" w:eastAsia="en-US"/>
              </w:rPr>
              <w:t>Scrierea corecta a simboluri si formule chimice ;</w:t>
            </w:r>
            <w:r w:rsidRPr="00606CD8">
              <w:rPr>
                <w:rFonts w:eastAsia="MS Mincho"/>
                <w:noProof/>
                <w:sz w:val="20"/>
                <w:szCs w:val="20"/>
                <w:lang w:eastAsia="en-US"/>
              </w:rPr>
              <w:t xml:space="preserve"> </w:t>
            </w:r>
          </w:p>
          <w:p w14:paraId="713F9E34" w14:textId="77777777" w:rsidR="00606CD8" w:rsidRPr="00606CD8" w:rsidRDefault="00606CD8" w:rsidP="00606CD8">
            <w:pPr>
              <w:spacing w:line="360" w:lineRule="auto"/>
              <w:ind w:left="288"/>
              <w:contextualSpacing/>
              <w:rPr>
                <w:rFonts w:eastAsia="MS Mincho"/>
                <w:noProof/>
                <w:sz w:val="20"/>
                <w:szCs w:val="20"/>
                <w:lang w:val="fr-FR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fr-FR" w:eastAsia="en-US"/>
              </w:rPr>
              <w:t>Scrierea corecta a configuratii electronice, definirea locul unui element in sistemul periodic si proprietatile lui functie de aceasta.</w:t>
            </w:r>
          </w:p>
          <w:p w14:paraId="30A523FB" w14:textId="77777777" w:rsidR="00606CD8" w:rsidRPr="00606CD8" w:rsidRDefault="00606CD8" w:rsidP="00606CD8">
            <w:pPr>
              <w:spacing w:line="360" w:lineRule="auto"/>
              <w:ind w:left="288"/>
              <w:contextualSpacing/>
              <w:rPr>
                <w:rFonts w:eastAsia="MS Mincho"/>
                <w:noProof/>
                <w:sz w:val="20"/>
                <w:szCs w:val="20"/>
                <w:lang w:val="fr-FR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fr-FR" w:eastAsia="en-US"/>
              </w:rPr>
              <w:t>Utilizarea corecta a notiunile de valenta, stare de oxidare ;</w:t>
            </w:r>
          </w:p>
          <w:p w14:paraId="4A622E06" w14:textId="77777777" w:rsidR="00606CD8" w:rsidRPr="00606CD8" w:rsidRDefault="00606CD8" w:rsidP="00606CD8">
            <w:pPr>
              <w:spacing w:line="360" w:lineRule="auto"/>
              <w:ind w:left="288"/>
              <w:contextualSpacing/>
              <w:rPr>
                <w:rFonts w:eastAsia="MS Mincho"/>
                <w:noProof/>
                <w:sz w:val="20"/>
                <w:szCs w:val="20"/>
                <w:lang w:val="en-US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en-US" w:eastAsia="en-US"/>
              </w:rPr>
              <w:t>Denumirea corecta a substante chimice ;</w:t>
            </w:r>
          </w:p>
          <w:p w14:paraId="338C6DDA" w14:textId="77777777" w:rsidR="00606CD8" w:rsidRPr="00606CD8" w:rsidRDefault="00606CD8" w:rsidP="00606CD8">
            <w:pPr>
              <w:spacing w:line="360" w:lineRule="auto"/>
              <w:ind w:left="288"/>
              <w:contextualSpacing/>
              <w:rPr>
                <w:rFonts w:eastAsia="MS Mincho"/>
                <w:noProof/>
                <w:sz w:val="20"/>
                <w:szCs w:val="20"/>
                <w:lang w:val="fr-FR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fr-FR" w:eastAsia="en-US"/>
              </w:rPr>
              <w:t xml:space="preserve">Cunoasterea si aplicarea corecta a </w:t>
            </w:r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mărimi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fizice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,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unităților</w:t>
            </w:r>
            <w:proofErr w:type="spellEnd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 xml:space="preserve"> de </w:t>
            </w:r>
            <w:proofErr w:type="spellStart"/>
            <w:r w:rsidRPr="00606CD8">
              <w:rPr>
                <w:rFonts w:eastAsia="Times New Roman"/>
                <w:sz w:val="20"/>
                <w:szCs w:val="20"/>
                <w:lang w:val="fr-FR" w:eastAsia="en-US"/>
              </w:rPr>
              <w:t>măsură</w:t>
            </w:r>
            <w:proofErr w:type="spellEnd"/>
            <w:r w:rsidRPr="00606CD8">
              <w:rPr>
                <w:rFonts w:eastAsia="MS Mincho"/>
                <w:noProof/>
                <w:sz w:val="20"/>
                <w:szCs w:val="20"/>
                <w:lang w:val="fr-FR" w:eastAsia="en-US"/>
              </w:rPr>
              <w:t xml:space="preserve"> si a legilor fundamentale ale chimiei ;</w:t>
            </w:r>
          </w:p>
          <w:p w14:paraId="2D5F1D96" w14:textId="77777777" w:rsidR="00606CD8" w:rsidRPr="00606CD8" w:rsidRDefault="00606CD8" w:rsidP="00606CD8">
            <w:pPr>
              <w:spacing w:line="360" w:lineRule="auto"/>
              <w:ind w:left="288"/>
              <w:contextualSpacing/>
              <w:rPr>
                <w:rFonts w:eastAsia="MS Mincho"/>
                <w:noProof/>
                <w:sz w:val="20"/>
                <w:szCs w:val="20"/>
                <w:lang w:val="fr-FR"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fr-FR" w:eastAsia="en-US"/>
              </w:rPr>
              <w:t>Clasificarea reactiile chimice si stabilirea coeficientii intr-o reactie chimica ;</w:t>
            </w:r>
          </w:p>
          <w:p w14:paraId="34FED1B8" w14:textId="77777777" w:rsidR="00606CD8" w:rsidRPr="00606CD8" w:rsidRDefault="00606CD8" w:rsidP="00606CD8">
            <w:pPr>
              <w:spacing w:line="360" w:lineRule="auto"/>
              <w:ind w:left="288"/>
              <w:contextualSpacing/>
              <w:rPr>
                <w:rFonts w:eastAsia="MS Mincho"/>
                <w:sz w:val="20"/>
                <w:szCs w:val="20"/>
                <w:lang w:eastAsia="en-US"/>
              </w:rPr>
            </w:pPr>
            <w:r w:rsidRPr="00606CD8">
              <w:rPr>
                <w:rFonts w:eastAsia="MS Mincho"/>
                <w:noProof/>
                <w:sz w:val="20"/>
                <w:szCs w:val="20"/>
                <w:lang w:val="fr-FR" w:eastAsia="en-US"/>
              </w:rPr>
              <w:t>Definirea corecta a principalelor  clase de compusi organici, denumirile acestora ;</w:t>
            </w:r>
          </w:p>
          <w:p w14:paraId="2EC04B99" w14:textId="77777777" w:rsidR="00606CD8" w:rsidRPr="00606CD8" w:rsidRDefault="00606CD8" w:rsidP="00606CD8">
            <w:pPr>
              <w:spacing w:line="360" w:lineRule="auto"/>
              <w:ind w:left="288"/>
              <w:contextualSpacing/>
              <w:rPr>
                <w:rFonts w:eastAsia="MS Mincho"/>
                <w:sz w:val="20"/>
                <w:szCs w:val="20"/>
                <w:lang w:eastAsia="en-US"/>
              </w:rPr>
            </w:pPr>
            <w:r w:rsidRPr="00606CD8">
              <w:rPr>
                <w:rFonts w:eastAsia="MS Mincho"/>
                <w:sz w:val="20"/>
                <w:szCs w:val="20"/>
                <w:lang w:eastAsia="en-US"/>
              </w:rPr>
              <w:t>Utilizarea</w:t>
            </w:r>
            <w:r w:rsidRPr="00606CD8">
              <w:rPr>
                <w:rFonts w:eastAsia="MS Mincho"/>
                <w:strike/>
                <w:sz w:val="20"/>
                <w:szCs w:val="20"/>
                <w:lang w:eastAsia="en-US"/>
              </w:rPr>
              <w:t xml:space="preserve"> </w:t>
            </w:r>
            <w:r w:rsidRPr="00606CD8">
              <w:rPr>
                <w:rFonts w:eastAsia="MS Mincho"/>
                <w:sz w:val="20"/>
                <w:szCs w:val="20"/>
                <w:lang w:eastAsia="en-US"/>
              </w:rPr>
              <w:t>corecta a metodelor şi tehnicilor, a materialelor, substantelor si aparaturii cu respectarea normelor de securitate şi sănătate în muncă la efectuarea unui experiment chimic.</w:t>
            </w:r>
          </w:p>
          <w:p w14:paraId="2220F890" w14:textId="77777777" w:rsidR="00606CD8" w:rsidRPr="00606CD8" w:rsidRDefault="00606CD8" w:rsidP="00606CD8">
            <w:pPr>
              <w:rPr>
                <w:rFonts w:eastAsia="MS Mincho"/>
                <w:noProof/>
                <w:sz w:val="20"/>
                <w:szCs w:val="20"/>
                <w:lang w:eastAsia="en-US"/>
              </w:rPr>
            </w:pPr>
          </w:p>
        </w:tc>
      </w:tr>
    </w:tbl>
    <w:p w14:paraId="3931CDE6" w14:textId="77777777" w:rsidR="00606CD8" w:rsidRPr="00606CD8" w:rsidRDefault="00606CD8" w:rsidP="00606CD8">
      <w:pPr>
        <w:rPr>
          <w:rFonts w:eastAsia="Times New Roman"/>
          <w:color w:val="000000"/>
          <w:sz w:val="22"/>
          <w:szCs w:val="22"/>
        </w:rPr>
      </w:pPr>
    </w:p>
    <w:p w14:paraId="79E26E8C" w14:textId="77777777" w:rsidR="00B95DB9" w:rsidRDefault="00B95DB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3512"/>
        <w:gridCol w:w="4087"/>
      </w:tblGrid>
      <w:tr w:rsidR="00B95DB9" w14:paraId="653ED30B" w14:textId="77777777">
        <w:tc>
          <w:tcPr>
            <w:tcW w:w="0" w:type="auto"/>
            <w:hideMark/>
          </w:tcPr>
          <w:p w14:paraId="7EB7EE36" w14:textId="1AEDFBEC" w:rsidR="00B95DB9" w:rsidRDefault="00FC62E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606CD8">
              <w:rPr>
                <w:rFonts w:eastAsia="Times New Roman"/>
                <w:b/>
                <w:bCs/>
                <w:color w:val="000000"/>
              </w:rPr>
              <w:t>26.09.2024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13A8979" w14:textId="1057FF68" w:rsidR="00B95DB9" w:rsidRDefault="00FC62E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606CD8">
              <w:rPr>
                <w:rFonts w:eastAsia="Times New Roman"/>
                <w:b/>
                <w:bCs/>
                <w:color w:val="000000"/>
              </w:rPr>
              <w:t>Lect. dr. Gorodea Ioana</w:t>
            </w:r>
          </w:p>
        </w:tc>
        <w:tc>
          <w:tcPr>
            <w:tcW w:w="0" w:type="auto"/>
            <w:hideMark/>
          </w:tcPr>
          <w:p w14:paraId="39B6478E" w14:textId="77777777" w:rsidR="00606CD8" w:rsidRDefault="00606CD8" w:rsidP="00606C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20E3E349" w14:textId="77777777" w:rsidR="00606CD8" w:rsidRDefault="00606CD8" w:rsidP="00606CD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232F7E43" w14:textId="77777777" w:rsidR="00606CD8" w:rsidRDefault="00606CD8" w:rsidP="00606CD8">
            <w:pPr>
              <w:spacing w:line="36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69E37FF2" w14:textId="60908673" w:rsidR="00606CD8" w:rsidRDefault="00FC62E7" w:rsidP="00606CD8">
            <w:pPr>
              <w:spacing w:line="36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color w:val="000000"/>
              </w:rPr>
              <w:t xml:space="preserve">Titular de </w:t>
            </w:r>
            <w:r w:rsidR="00606CD8">
              <w:rPr>
                <w:rFonts w:eastAsia="Times New Roman"/>
                <w:b/>
                <w:bCs/>
                <w:color w:val="000000"/>
              </w:rPr>
              <w:t>seminar,</w:t>
            </w:r>
          </w:p>
          <w:p w14:paraId="2382CCFC" w14:textId="6BFEA5E7" w:rsidR="00606CD8" w:rsidRPr="00606CD8" w:rsidRDefault="00606CD8" w:rsidP="00606CD8">
            <w:pPr>
              <w:spacing w:line="360" w:lineRule="auto"/>
              <w:contextualSpacing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Lect. dr. Gorodea Ioana</w:t>
            </w:r>
          </w:p>
          <w:p w14:paraId="57B067F1" w14:textId="77777777" w:rsidR="00606CD8" w:rsidRPr="00606CD8" w:rsidRDefault="00606CD8" w:rsidP="00606CD8">
            <w:pPr>
              <w:spacing w:line="360" w:lineRule="auto"/>
              <w:contextualSpacing/>
              <w:rPr>
                <w:rFonts w:eastAsia="Times New Roman"/>
                <w:b/>
                <w:bCs/>
                <w:color w:val="000000"/>
              </w:rPr>
            </w:pPr>
            <w:r w:rsidRPr="00606CD8">
              <w:rPr>
                <w:rFonts w:eastAsia="Times New Roman"/>
                <w:b/>
                <w:bCs/>
                <w:color w:val="000000"/>
              </w:rPr>
              <w:t>Lect. dr. Goanță Mirela</w:t>
            </w:r>
          </w:p>
          <w:p w14:paraId="25905A26" w14:textId="77777777" w:rsidR="00606CD8" w:rsidRPr="00606CD8" w:rsidRDefault="00606CD8" w:rsidP="00606CD8">
            <w:pPr>
              <w:spacing w:line="360" w:lineRule="auto"/>
              <w:contextualSpacing/>
              <w:rPr>
                <w:rFonts w:eastAsia="Times New Roman"/>
                <w:b/>
                <w:bCs/>
                <w:color w:val="000000"/>
              </w:rPr>
            </w:pPr>
            <w:r w:rsidRPr="00606CD8">
              <w:rPr>
                <w:rFonts w:eastAsia="Times New Roman"/>
                <w:b/>
                <w:bCs/>
                <w:color w:val="000000"/>
              </w:rPr>
              <w:t>Asist. dr. Dumitrela Diaconu</w:t>
            </w:r>
          </w:p>
          <w:p w14:paraId="6DB8CA89" w14:textId="2DDF363A" w:rsidR="00B95DB9" w:rsidRDefault="00606CD8" w:rsidP="00606CD8">
            <w:pPr>
              <w:spacing w:line="360" w:lineRule="auto"/>
              <w:contextualSpacing/>
              <w:rPr>
                <w:rFonts w:eastAsia="Times New Roman"/>
                <w:b/>
                <w:bCs/>
                <w:color w:val="000000"/>
              </w:rPr>
            </w:pPr>
            <w:r w:rsidRPr="00606CD8">
              <w:rPr>
                <w:rFonts w:eastAsia="Times New Roman"/>
                <w:b/>
                <w:bCs/>
                <w:color w:val="000000"/>
              </w:rPr>
              <w:t>Asist. dr. Claudiu Sergentu</w:t>
            </w:r>
            <w:r w:rsidR="00FC62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36332EC7" w14:textId="77777777" w:rsidR="00B95DB9" w:rsidRDefault="00B95DB9">
      <w:pPr>
        <w:rPr>
          <w:rFonts w:eastAsia="Times New Roman"/>
          <w:color w:val="000000"/>
          <w:sz w:val="22"/>
          <w:szCs w:val="22"/>
        </w:rPr>
      </w:pPr>
    </w:p>
    <w:p w14:paraId="36E64DA0" w14:textId="77777777" w:rsidR="00606CD8" w:rsidRDefault="00606CD8">
      <w:pPr>
        <w:rPr>
          <w:rFonts w:eastAsia="Times New Roman"/>
          <w:color w:val="000000"/>
          <w:sz w:val="22"/>
          <w:szCs w:val="22"/>
        </w:rPr>
      </w:pPr>
    </w:p>
    <w:p w14:paraId="3C3CB224" w14:textId="77777777" w:rsidR="00606CD8" w:rsidRDefault="00606CD8">
      <w:pPr>
        <w:rPr>
          <w:rFonts w:eastAsia="Times New Roman"/>
          <w:color w:val="000000"/>
          <w:sz w:val="22"/>
          <w:szCs w:val="22"/>
        </w:rPr>
      </w:pPr>
    </w:p>
    <w:p w14:paraId="7F8ADFB3" w14:textId="77777777" w:rsidR="00606CD8" w:rsidRDefault="00606CD8">
      <w:pPr>
        <w:rPr>
          <w:rFonts w:eastAsia="Times New Roman"/>
          <w:color w:val="000000"/>
          <w:sz w:val="22"/>
          <w:szCs w:val="22"/>
        </w:rPr>
      </w:pPr>
    </w:p>
    <w:p w14:paraId="0DB4C0F4" w14:textId="77777777" w:rsidR="00606CD8" w:rsidRDefault="00606CD8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B95DB9" w14:paraId="437F6346" w14:textId="77777777">
        <w:tc>
          <w:tcPr>
            <w:tcW w:w="0" w:type="auto"/>
            <w:hideMark/>
          </w:tcPr>
          <w:p w14:paraId="649663B4" w14:textId="77777777" w:rsidR="00B95DB9" w:rsidRDefault="00FC62E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87BE14E" w14:textId="77777777" w:rsidR="00B95DB9" w:rsidRDefault="00FC62E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14:paraId="09104AAD" w14:textId="77777777" w:rsidR="00FC62E7" w:rsidRDefault="00FC62E7">
      <w:pPr>
        <w:rPr>
          <w:rFonts w:eastAsia="Times New Roman"/>
        </w:rPr>
      </w:pPr>
    </w:p>
    <w:sectPr w:rsidR="00FC62E7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A94FA" w14:textId="77777777" w:rsidR="00606CD8" w:rsidRDefault="00606CD8" w:rsidP="00606CD8">
      <w:r>
        <w:separator/>
      </w:r>
    </w:p>
  </w:endnote>
  <w:endnote w:type="continuationSeparator" w:id="0">
    <w:p w14:paraId="131B0A6D" w14:textId="77777777" w:rsidR="00606CD8" w:rsidRDefault="00606CD8" w:rsidP="0060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2B6BD" w14:textId="77777777" w:rsidR="00606CD8" w:rsidRDefault="00606CD8" w:rsidP="00606CD8">
      <w:r>
        <w:separator/>
      </w:r>
    </w:p>
  </w:footnote>
  <w:footnote w:type="continuationSeparator" w:id="0">
    <w:p w14:paraId="3E718E00" w14:textId="77777777" w:rsidR="00606CD8" w:rsidRDefault="00606CD8" w:rsidP="00606CD8">
      <w:r>
        <w:continuationSeparator/>
      </w:r>
    </w:p>
  </w:footnote>
  <w:footnote w:id="1">
    <w:p w14:paraId="46B4C633" w14:textId="77777777" w:rsidR="00606CD8" w:rsidRDefault="00606CD8" w:rsidP="00606CD8">
      <w:pPr>
        <w:pStyle w:val="FootnoteText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717B0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E65F2E"/>
    <w:multiLevelType w:val="hybridMultilevel"/>
    <w:tmpl w:val="11B22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36735"/>
    <w:multiLevelType w:val="hybridMultilevel"/>
    <w:tmpl w:val="5AE6A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406C1"/>
    <w:multiLevelType w:val="multilevel"/>
    <w:tmpl w:val="8EFA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148FA"/>
    <w:rsid w:val="00606CD8"/>
    <w:rsid w:val="00B148FA"/>
    <w:rsid w:val="00B95DB9"/>
    <w:rsid w:val="00FC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99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CD8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CD8"/>
    <w:rPr>
      <w:rFonts w:ascii="Tahoma" w:eastAsiaTheme="minorEastAsia" w:hAnsi="Tahoma" w:cs="Tahoma"/>
      <w:sz w:val="16"/>
      <w:szCs w:val="16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606CD8"/>
    <w:rPr>
      <w:rFonts w:ascii="Cambria" w:eastAsia="MS Mincho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locked/>
    <w:rsid w:val="00606CD8"/>
    <w:rPr>
      <w:rFonts w:ascii="Cambria" w:eastAsia="MS Mincho" w:hAnsi="Cambria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606CD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606CD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CD8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CD8"/>
    <w:rPr>
      <w:rFonts w:ascii="Tahoma" w:eastAsiaTheme="minorEastAsia" w:hAnsi="Tahoma" w:cs="Tahoma"/>
      <w:sz w:val="16"/>
      <w:szCs w:val="16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606CD8"/>
    <w:rPr>
      <w:rFonts w:ascii="Cambria" w:eastAsia="MS Mincho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locked/>
    <w:rsid w:val="00606CD8"/>
    <w:rPr>
      <w:rFonts w:ascii="Cambria" w:eastAsia="MS Mincho" w:hAnsi="Cambria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606CD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606CD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1431</Words>
  <Characters>9553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Emi</cp:lastModifiedBy>
  <cp:revision>3</cp:revision>
  <dcterms:created xsi:type="dcterms:W3CDTF">2024-09-29T09:41:00Z</dcterms:created>
  <dcterms:modified xsi:type="dcterms:W3CDTF">2024-10-04T16:34:00Z</dcterms:modified>
</cp:coreProperties>
</file>